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5" w:rsidRPr="00117C62" w:rsidRDefault="00957B17" w:rsidP="008B79D4">
      <w:pPr>
        <w:pStyle w:val="1"/>
        <w:spacing w:before="0"/>
        <w:jc w:val="center"/>
        <w:rPr>
          <w:sz w:val="24"/>
          <w:szCs w:val="24"/>
        </w:rPr>
      </w:pPr>
      <w:bookmarkStart w:id="0" w:name="_Toc482269666"/>
      <w:r w:rsidRPr="00117C62">
        <w:rPr>
          <w:noProof/>
        </w:rPr>
        <w:drawing>
          <wp:anchor distT="0" distB="0" distL="114300" distR="114300" simplePos="0" relativeHeight="251659776" behindDoc="1" locked="0" layoutInCell="1" allowOverlap="1" wp14:anchorId="0E216941" wp14:editId="32CFA201">
            <wp:simplePos x="0" y="0"/>
            <wp:positionH relativeFrom="column">
              <wp:posOffset>-1043940</wp:posOffset>
            </wp:positionH>
            <wp:positionV relativeFrom="paragraph">
              <wp:posOffset>-153035</wp:posOffset>
            </wp:positionV>
            <wp:extent cx="7560310" cy="1752600"/>
            <wp:effectExtent l="19050" t="0" r="254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9613B0" w:rsidP="001F2354">
      <w:pPr>
        <w:widowControl w:val="0"/>
        <w:autoSpaceDE w:val="0"/>
        <w:autoSpaceDN w:val="0"/>
        <w:ind w:firstLine="0"/>
        <w:jc w:val="center"/>
        <w:rPr>
          <w:rFonts w:eastAsia="Times New Roman"/>
          <w:noProof/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t xml:space="preserve">ПРИМЕР </w:t>
      </w:r>
      <w:r w:rsidR="001F2354" w:rsidRPr="00117C62">
        <w:rPr>
          <w:rFonts w:eastAsia="Times New Roman"/>
          <w:noProof/>
          <w:sz w:val="40"/>
          <w:szCs w:val="40"/>
        </w:rPr>
        <w:t>ОЦЕНОЧНО</w:t>
      </w:r>
      <w:r>
        <w:rPr>
          <w:rFonts w:eastAsia="Times New Roman"/>
          <w:noProof/>
          <w:sz w:val="40"/>
          <w:szCs w:val="40"/>
        </w:rPr>
        <w:t>ГО</w:t>
      </w:r>
      <w:r w:rsidR="001F2354" w:rsidRPr="00117C62">
        <w:rPr>
          <w:rFonts w:eastAsia="Times New Roman"/>
          <w:noProof/>
          <w:sz w:val="40"/>
          <w:szCs w:val="40"/>
        </w:rPr>
        <w:t xml:space="preserve"> СРЕДСТВ</w:t>
      </w:r>
      <w:r>
        <w:rPr>
          <w:rFonts w:eastAsia="Times New Roman"/>
          <w:noProof/>
          <w:sz w:val="40"/>
          <w:szCs w:val="40"/>
        </w:rPr>
        <w:t>А</w:t>
      </w:r>
    </w:p>
    <w:p w:rsidR="001F2354" w:rsidRPr="00117C62" w:rsidRDefault="001F2354" w:rsidP="001F235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  <w:r w:rsidRPr="00117C62">
        <w:rPr>
          <w:rFonts w:eastAsia="Times New Roman"/>
          <w:noProof/>
          <w:sz w:val="28"/>
          <w:szCs w:val="28"/>
        </w:rPr>
        <w:t>для оценки квалификации</w:t>
      </w:r>
    </w:p>
    <w:p w:rsidR="001F2354" w:rsidRPr="00117C62" w:rsidRDefault="001F2354" w:rsidP="001F235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</w:p>
    <w:p w:rsidR="001F2354" w:rsidRPr="00117C62" w:rsidRDefault="001F2354" w:rsidP="001F2354">
      <w:pPr>
        <w:widowControl w:val="0"/>
        <w:autoSpaceDE w:val="0"/>
        <w:autoSpaceDN w:val="0"/>
        <w:ind w:firstLine="0"/>
        <w:jc w:val="center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>«Изолировщик (3 уровень квалификации)»</w:t>
      </w:r>
    </w:p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B15E05" w:rsidRPr="00117C62" w:rsidRDefault="00B15E05" w:rsidP="008B79D4">
      <w:pPr>
        <w:rPr>
          <w:sz w:val="28"/>
          <w:szCs w:val="28"/>
        </w:rPr>
      </w:pPr>
    </w:p>
    <w:p w:rsidR="00232145" w:rsidRPr="00117C62" w:rsidRDefault="00232145" w:rsidP="008B79D4">
      <w:pPr>
        <w:rPr>
          <w:sz w:val="28"/>
          <w:szCs w:val="28"/>
        </w:rPr>
      </w:pPr>
    </w:p>
    <w:p w:rsidR="00B15E05" w:rsidRPr="00117C62" w:rsidRDefault="00B15E05" w:rsidP="008B79D4">
      <w:pPr>
        <w:rPr>
          <w:sz w:val="28"/>
          <w:szCs w:val="28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232145" w:rsidRPr="00117C62" w:rsidRDefault="00232145" w:rsidP="001F2354">
      <w:pPr>
        <w:ind w:firstLine="0"/>
        <w:rPr>
          <w:sz w:val="28"/>
          <w:szCs w:val="28"/>
        </w:rPr>
      </w:pPr>
    </w:p>
    <w:p w:rsidR="00B15E05" w:rsidRPr="00117C62" w:rsidRDefault="00CE32A7" w:rsidP="008B79D4">
      <w:pPr>
        <w:ind w:firstLine="0"/>
        <w:jc w:val="center"/>
        <w:rPr>
          <w:sz w:val="28"/>
          <w:szCs w:val="28"/>
        </w:rPr>
      </w:pPr>
      <w:r w:rsidRPr="00117C62">
        <w:rPr>
          <w:sz w:val="28"/>
          <w:szCs w:val="28"/>
        </w:rPr>
        <w:t>2022</w:t>
      </w:r>
    </w:p>
    <w:bookmarkEnd w:id="0"/>
    <w:p w:rsidR="001F2354" w:rsidRPr="00117C62" w:rsidRDefault="001F2354" w:rsidP="001F2354">
      <w:pPr>
        <w:widowControl w:val="0"/>
        <w:autoSpaceDE w:val="0"/>
        <w:autoSpaceDN w:val="0"/>
        <w:ind w:firstLine="0"/>
        <w:rPr>
          <w:b/>
          <w:bCs/>
          <w:sz w:val="20"/>
        </w:rPr>
      </w:pPr>
    </w:p>
    <w:p w:rsidR="001F2354" w:rsidRPr="00117C62" w:rsidRDefault="001F2354" w:rsidP="001F2354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9791C" w:rsidRPr="00117C62" w:rsidRDefault="00232145" w:rsidP="001F2354">
      <w:pPr>
        <w:widowControl w:val="0"/>
        <w:autoSpaceDE w:val="0"/>
        <w:autoSpaceDN w:val="0"/>
        <w:ind w:firstLine="0"/>
        <w:jc w:val="center"/>
        <w:rPr>
          <w:b/>
          <w:bCs/>
          <w:sz w:val="20"/>
        </w:rPr>
      </w:pPr>
      <w:r w:rsidRPr="00117C62">
        <w:rPr>
          <w:rFonts w:eastAsia="Times New Roman"/>
          <w:b/>
          <w:sz w:val="28"/>
          <w:szCs w:val="28"/>
        </w:rPr>
        <w:lastRenderedPageBreak/>
        <w:t>Состав оценочн</w:t>
      </w:r>
      <w:r w:rsidR="00F36575" w:rsidRPr="00117C62">
        <w:rPr>
          <w:rFonts w:eastAsia="Times New Roman"/>
          <w:b/>
          <w:sz w:val="28"/>
          <w:szCs w:val="28"/>
        </w:rPr>
        <w:t>ого</w:t>
      </w:r>
      <w:r w:rsidRPr="00117C62">
        <w:rPr>
          <w:rFonts w:eastAsia="Times New Roman"/>
          <w:b/>
          <w:sz w:val="28"/>
          <w:szCs w:val="28"/>
        </w:rPr>
        <w:t xml:space="preserve"> средств</w:t>
      </w:r>
      <w:r w:rsidR="00F36575" w:rsidRPr="00117C62">
        <w:rPr>
          <w:rFonts w:eastAsia="Times New Roman"/>
          <w:b/>
          <w:sz w:val="28"/>
          <w:szCs w:val="28"/>
        </w:rPr>
        <w:t>а</w:t>
      </w: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1" w:name="_Hlk478983223"/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0"/>
        <w:gridCol w:w="1361"/>
      </w:tblGrid>
      <w:tr w:rsidR="001F2354" w:rsidRPr="00117C62" w:rsidTr="001F2354">
        <w:trPr>
          <w:trHeight w:val="280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0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страница</w:t>
            </w:r>
          </w:p>
        </w:tc>
      </w:tr>
      <w:tr w:rsidR="001F2354" w:rsidRPr="00117C62" w:rsidTr="001F2354">
        <w:trPr>
          <w:trHeight w:val="50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693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2.Номер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hanging="9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3.Профессиональный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418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4.Вид профессиональной деятельности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552"/>
        </w:trPr>
        <w:tc>
          <w:tcPr>
            <w:tcW w:w="4289" w:type="pct"/>
            <w:vAlign w:val="bottom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5.Спецификация заданий для теоретического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752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6.Спецификация заданий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F2354" w:rsidRPr="00117C62" w:rsidTr="001F2354">
        <w:trPr>
          <w:trHeight w:val="562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7.Материально-техническое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F2354" w:rsidRPr="00117C62" w:rsidTr="001F2354">
        <w:trPr>
          <w:trHeight w:val="467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F2354" w:rsidRPr="00117C62" w:rsidTr="001F2354">
        <w:trPr>
          <w:trHeight w:val="545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9.Требования безопасности к проведению оценочных средств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10.Задания для теоретического этапа профессионального экзамена 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1F2354" w:rsidRPr="00117C62" w:rsidTr="001F2354">
        <w:trPr>
          <w:trHeight w:val="699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14. Перечень нормативных правовых и иных документов, используемых при подготовке комплекта оценочных средств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</w:tbl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1. Наименование квалификации и уровень квалификации: </w:t>
      </w:r>
    </w:p>
    <w:p w:rsidR="00414576" w:rsidRPr="00117C62" w:rsidRDefault="00F36575" w:rsidP="008B79D4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 xml:space="preserve">Изолировщик </w:t>
      </w:r>
      <w:r w:rsidR="00804938" w:rsidRPr="00117C62">
        <w:rPr>
          <w:sz w:val="28"/>
          <w:szCs w:val="28"/>
          <w:u w:val="single"/>
        </w:rPr>
        <w:t>(</w:t>
      </w:r>
      <w:r w:rsidRPr="00117C62">
        <w:rPr>
          <w:sz w:val="28"/>
          <w:szCs w:val="28"/>
          <w:u w:val="single"/>
        </w:rPr>
        <w:t>3</w:t>
      </w:r>
      <w:r w:rsidR="007B6046" w:rsidRPr="00117C62">
        <w:rPr>
          <w:sz w:val="28"/>
          <w:szCs w:val="28"/>
          <w:u w:val="single"/>
        </w:rPr>
        <w:t> </w:t>
      </w:r>
      <w:r w:rsidR="00804938" w:rsidRPr="00117C62">
        <w:rPr>
          <w:sz w:val="28"/>
          <w:szCs w:val="28"/>
          <w:u w:val="single"/>
        </w:rPr>
        <w:t>уровень квалификации) </w:t>
      </w:r>
      <w:r w:rsidR="00414576" w:rsidRPr="00117C62">
        <w:rPr>
          <w:sz w:val="28"/>
          <w:szCs w:val="28"/>
          <w:u w:val="single"/>
        </w:rPr>
        <w:t xml:space="preserve"> 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2. Номер квалификации: </w:t>
      </w:r>
      <w:r w:rsidR="0016735A" w:rsidRPr="00117C62">
        <w:rPr>
          <w:sz w:val="28"/>
          <w:szCs w:val="28"/>
          <w:u w:val="single"/>
        </w:rPr>
        <w:t>16.0</w:t>
      </w:r>
      <w:r w:rsidR="00F36575" w:rsidRPr="00117C62">
        <w:rPr>
          <w:sz w:val="28"/>
          <w:szCs w:val="28"/>
          <w:u w:val="single"/>
        </w:rPr>
        <w:t>36</w:t>
      </w:r>
      <w:r w:rsidR="0016735A" w:rsidRPr="00117C62">
        <w:rPr>
          <w:sz w:val="28"/>
          <w:szCs w:val="28"/>
          <w:u w:val="single"/>
        </w:rPr>
        <w:t>00.01</w:t>
      </w:r>
      <w:r w:rsidRPr="00117C62">
        <w:rPr>
          <w:sz w:val="28"/>
          <w:szCs w:val="28"/>
        </w:rPr>
        <w:t>______</w:t>
      </w:r>
      <w:r w:rsidR="0016735A" w:rsidRPr="00117C62">
        <w:rPr>
          <w:sz w:val="28"/>
          <w:szCs w:val="28"/>
        </w:rPr>
        <w:t>_____________________________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(номер квалификации в реестре сведений о проведении</w:t>
      </w:r>
      <w:r w:rsidR="00414576" w:rsidRPr="00117C62">
        <w:rPr>
          <w:sz w:val="28"/>
          <w:szCs w:val="28"/>
        </w:rPr>
        <w:t xml:space="preserve"> </w:t>
      </w:r>
      <w:proofErr w:type="gramStart"/>
      <w:r w:rsidRPr="00117C62">
        <w:rPr>
          <w:sz w:val="28"/>
          <w:szCs w:val="28"/>
        </w:rPr>
        <w:t>независимой</w:t>
      </w:r>
      <w:proofErr w:type="gramEnd"/>
      <w:r w:rsidRPr="00117C62">
        <w:rPr>
          <w:sz w:val="28"/>
          <w:szCs w:val="28"/>
        </w:rPr>
        <w:t xml:space="preserve"> оценки квалификации)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2" w:name="_Hlk478982284"/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3. Профессиональный стандарт или квалификационные требования, установ</w:t>
      </w:r>
      <w:r w:rsidR="00AF7027" w:rsidRPr="00117C62">
        <w:rPr>
          <w:sz w:val="28"/>
          <w:szCs w:val="28"/>
        </w:rPr>
        <w:t xml:space="preserve">ленные федеральными </w:t>
      </w:r>
      <w:r w:rsidRPr="00117C62">
        <w:rPr>
          <w:sz w:val="28"/>
          <w:szCs w:val="28"/>
        </w:rPr>
        <w:t xml:space="preserve">законами  и  иными  нормативными  правовыми актами Российской Федерации (далее </w:t>
      </w:r>
      <w:r w:rsidR="00DF198A" w:rsidRPr="00117C62">
        <w:rPr>
          <w:sz w:val="28"/>
          <w:szCs w:val="28"/>
        </w:rPr>
        <w:t>–</w:t>
      </w:r>
      <w:r w:rsidRPr="00117C62">
        <w:rPr>
          <w:sz w:val="28"/>
          <w:szCs w:val="28"/>
        </w:rPr>
        <w:t xml:space="preserve"> требования к квалификации): </w:t>
      </w:r>
      <w:r w:rsidR="00B15E05" w:rsidRPr="00117C62">
        <w:rPr>
          <w:sz w:val="28"/>
          <w:szCs w:val="28"/>
        </w:rPr>
        <w:t>«</w:t>
      </w:r>
      <w:r w:rsidR="00F36575" w:rsidRPr="00117C62">
        <w:rPr>
          <w:sz w:val="28"/>
          <w:szCs w:val="28"/>
        </w:rPr>
        <w:t>Изолировщик на подземных работах в строительстве</w:t>
      </w:r>
      <w:r w:rsidR="00B15E05" w:rsidRPr="00117C62">
        <w:rPr>
          <w:sz w:val="28"/>
          <w:szCs w:val="28"/>
        </w:rPr>
        <w:t xml:space="preserve">», </w:t>
      </w:r>
      <w:r w:rsidR="00680A60" w:rsidRPr="00117C62">
        <w:rPr>
          <w:sz w:val="28"/>
          <w:szCs w:val="28"/>
        </w:rPr>
        <w:t>16</w:t>
      </w:r>
      <w:r w:rsidR="00B15E05" w:rsidRPr="00117C62">
        <w:rPr>
          <w:sz w:val="28"/>
          <w:szCs w:val="28"/>
        </w:rPr>
        <w:t>.</w:t>
      </w:r>
      <w:r w:rsidR="00680A60" w:rsidRPr="00117C62">
        <w:rPr>
          <w:sz w:val="28"/>
          <w:szCs w:val="28"/>
        </w:rPr>
        <w:t>0</w:t>
      </w:r>
      <w:r w:rsidR="00F36575" w:rsidRPr="00117C62">
        <w:rPr>
          <w:sz w:val="28"/>
          <w:szCs w:val="28"/>
        </w:rPr>
        <w:t>36</w:t>
      </w:r>
      <w:r w:rsidR="00B15E05" w:rsidRPr="00117C62">
        <w:rPr>
          <w:sz w:val="28"/>
          <w:szCs w:val="28"/>
        </w:rPr>
        <w:t xml:space="preserve"> </w:t>
      </w:r>
      <w:r w:rsidR="00B15E05" w:rsidRPr="00117C62">
        <w:rPr>
          <w:sz w:val="28"/>
          <w:szCs w:val="28"/>
          <w:u w:val="single"/>
        </w:rPr>
        <w:t>(утв. Приказом Министерства труда и социальной защиты РФ от «</w:t>
      </w:r>
      <w:r w:rsidR="00680A60" w:rsidRPr="00117C62">
        <w:rPr>
          <w:sz w:val="28"/>
          <w:szCs w:val="28"/>
          <w:u w:val="single"/>
        </w:rPr>
        <w:t>2</w:t>
      </w:r>
      <w:r w:rsidR="00F36575" w:rsidRPr="00117C62">
        <w:rPr>
          <w:sz w:val="28"/>
          <w:szCs w:val="28"/>
          <w:u w:val="single"/>
        </w:rPr>
        <w:t>2</w:t>
      </w:r>
      <w:r w:rsidR="00B15E05" w:rsidRPr="00117C62">
        <w:rPr>
          <w:sz w:val="28"/>
          <w:szCs w:val="28"/>
          <w:u w:val="single"/>
        </w:rPr>
        <w:t xml:space="preserve">» </w:t>
      </w:r>
      <w:r w:rsidR="00F36575" w:rsidRPr="00117C62">
        <w:rPr>
          <w:sz w:val="28"/>
          <w:szCs w:val="28"/>
          <w:u w:val="single"/>
        </w:rPr>
        <w:t>декабря</w:t>
      </w:r>
      <w:r w:rsidR="00B15E05" w:rsidRPr="00117C62">
        <w:rPr>
          <w:sz w:val="28"/>
          <w:szCs w:val="28"/>
          <w:u w:val="single"/>
        </w:rPr>
        <w:t xml:space="preserve"> 201</w:t>
      </w:r>
      <w:r w:rsidR="00F36575" w:rsidRPr="00117C62">
        <w:rPr>
          <w:sz w:val="28"/>
          <w:szCs w:val="28"/>
          <w:u w:val="single"/>
        </w:rPr>
        <w:t>4</w:t>
      </w:r>
      <w:r w:rsidR="00B15E05" w:rsidRPr="00117C62">
        <w:rPr>
          <w:sz w:val="28"/>
          <w:szCs w:val="28"/>
          <w:u w:val="single"/>
        </w:rPr>
        <w:t xml:space="preserve"> г. №1</w:t>
      </w:r>
      <w:r w:rsidR="00F36575" w:rsidRPr="00117C62">
        <w:rPr>
          <w:sz w:val="28"/>
          <w:szCs w:val="28"/>
          <w:u w:val="single"/>
        </w:rPr>
        <w:t>063</w:t>
      </w:r>
      <w:r w:rsidR="00B15E05" w:rsidRPr="00117C62">
        <w:rPr>
          <w:sz w:val="28"/>
          <w:szCs w:val="28"/>
          <w:u w:val="single"/>
        </w:rPr>
        <w:t>н)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Cs w:val="24"/>
        </w:rPr>
      </w:pPr>
      <w:r w:rsidRPr="00117C62">
        <w:rPr>
          <w:szCs w:val="24"/>
        </w:rPr>
        <w:t>(наименование и код профессионального стандарта либо наименование и реквизиты документов,</w:t>
      </w:r>
      <w:bookmarkEnd w:id="2"/>
      <w:r w:rsidRPr="00117C62">
        <w:rPr>
          <w:szCs w:val="24"/>
        </w:rPr>
        <w:t xml:space="preserve"> устанавливающих квалификационные требования)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4. Вид профессиональной деятельности:</w:t>
      </w:r>
    </w:p>
    <w:p w:rsidR="00DC16C0" w:rsidRPr="00117C62" w:rsidRDefault="009807E3" w:rsidP="008B79D4">
      <w:pPr>
        <w:ind w:firstLine="0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 xml:space="preserve">Гидроизоляция подземных сооружений </w:t>
      </w:r>
      <w:bookmarkEnd w:id="1"/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5. </w:t>
      </w:r>
      <w:bookmarkStart w:id="3" w:name="_Hlk478983383"/>
      <w:r w:rsidRPr="00117C62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p w:rsidR="00CA4FEF" w:rsidRPr="00117C62" w:rsidRDefault="00CA4FEF" w:rsidP="00CA4FE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CA4FEF" w:rsidRPr="00117C62" w:rsidRDefault="00CA4FEF" w:rsidP="00CA4FE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CA4FEF" w:rsidRPr="00117C62" w:rsidRDefault="00CA4FEF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6"/>
        <w:gridCol w:w="1991"/>
        <w:gridCol w:w="1934"/>
      </w:tblGrid>
      <w:tr w:rsidR="0029220F" w:rsidRPr="00117C62" w:rsidTr="006E48AB">
        <w:trPr>
          <w:trHeight w:val="14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Знания, умения в </w:t>
            </w:r>
            <w:proofErr w:type="gramStart"/>
            <w:r w:rsidRPr="00117C62">
              <w:rPr>
                <w:sz w:val="28"/>
                <w:szCs w:val="28"/>
              </w:rPr>
              <w:t>соответствии</w:t>
            </w:r>
            <w:proofErr w:type="gramEnd"/>
            <w:r w:rsidRPr="00117C62">
              <w:rPr>
                <w:sz w:val="28"/>
                <w:szCs w:val="28"/>
              </w:rPr>
              <w:t xml:space="preserve">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Тип и № задания</w:t>
            </w:r>
          </w:p>
        </w:tc>
      </w:tr>
      <w:tr w:rsidR="0029220F" w:rsidRPr="00117C62" w:rsidTr="006E48AB">
        <w:trPr>
          <w:trHeight w:val="14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>1. К ТФ 3.</w:t>
            </w:r>
            <w:r w:rsidR="006E48AB" w:rsidRPr="00117C62">
              <w:rPr>
                <w:sz w:val="28"/>
                <w:szCs w:val="28"/>
                <w:lang w:bidi="he-IL"/>
              </w:rPr>
              <w:t>2</w:t>
            </w:r>
            <w:r w:rsidRPr="00117C62">
              <w:rPr>
                <w:sz w:val="28"/>
                <w:szCs w:val="28"/>
                <w:lang w:bidi="he-IL"/>
              </w:rPr>
              <w:t xml:space="preserve">.1 </w:t>
            </w:r>
            <w:r w:rsidR="006E48AB" w:rsidRPr="00117C62">
              <w:rPr>
                <w:sz w:val="28"/>
              </w:rPr>
              <w:t>Подготовка поверхностей конструкций к нанесению гидроизоляции</w:t>
            </w:r>
            <w:r w:rsidR="006E48AB" w:rsidRPr="00117C62">
              <w:rPr>
                <w:sz w:val="32"/>
              </w:rPr>
              <w:t xml:space="preserve"> </w:t>
            </w:r>
          </w:p>
          <w:p w:rsidR="006E48AB" w:rsidRPr="00117C62" w:rsidRDefault="0029220F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="00574339" w:rsidRPr="00117C62">
              <w:rPr>
                <w:sz w:val="28"/>
                <w:szCs w:val="28"/>
                <w:lang w:val="ru-RU"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lastRenderedPageBreak/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Типы тоннельных обделок и сооружений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Способы выполнения чеканных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>Особенности чеканки швов чугунной и железобетонной обделок</w:t>
            </w:r>
          </w:p>
          <w:p w:rsidR="00574339" w:rsidRPr="00117C62" w:rsidRDefault="00AC3554" w:rsidP="006E48AB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 </w:t>
            </w:r>
            <w:r w:rsidR="006E48AB" w:rsidRPr="00117C62">
              <w:rPr>
                <w:sz w:val="28"/>
                <w:lang w:val="ru-RU"/>
              </w:rPr>
              <w:t xml:space="preserve">Устройство механизированного инструмента для чеканочных работ, пневматических </w:t>
            </w:r>
            <w:proofErr w:type="spellStart"/>
            <w:r w:rsidR="006E48AB" w:rsidRPr="00117C62">
              <w:rPr>
                <w:sz w:val="28"/>
                <w:lang w:val="ru-RU"/>
              </w:rPr>
              <w:t>сболчивателей</w:t>
            </w:r>
            <w:proofErr w:type="spellEnd"/>
            <w:r w:rsidR="006E48AB" w:rsidRPr="00117C62">
              <w:rPr>
                <w:sz w:val="28"/>
                <w:lang w:val="ru-RU"/>
              </w:rPr>
              <w:t>, газовых горелок, пескоструйного аппарата</w:t>
            </w:r>
          </w:p>
          <w:p w:rsidR="006E48AB" w:rsidRPr="00117C62" w:rsidRDefault="00574339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Выбирать инструменты, оборудование, оснастку и материалы согласно сменному заданию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 xml:space="preserve">Применять ручной и механизированный инструмент по назначению и в </w:t>
            </w:r>
            <w:proofErr w:type="gramStart"/>
            <w:r w:rsidR="006E48AB" w:rsidRPr="00117C62">
              <w:rPr>
                <w:sz w:val="28"/>
                <w:lang w:val="ru-RU"/>
              </w:rPr>
              <w:t>соответствии</w:t>
            </w:r>
            <w:proofErr w:type="gramEnd"/>
            <w:r w:rsidR="006E48AB" w:rsidRPr="00117C62">
              <w:rPr>
                <w:sz w:val="28"/>
                <w:lang w:val="ru-RU"/>
              </w:rPr>
              <w:t xml:space="preserve"> с видом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29220F" w:rsidRPr="00117C62" w:rsidRDefault="00AC3554" w:rsidP="006E48AB">
            <w:pPr>
              <w:pStyle w:val="pTextStyle"/>
              <w:jc w:val="both"/>
              <w:rPr>
                <w:rFonts w:ascii="Courier New" w:hAnsi="Courier New" w:cs="Courier New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Каждое задание теоретического этапа экзамена оценивается дихотомически (верно – 1 балл, неверно – 0 баллов).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Максимальное количество баллов за все блоки заданий: 40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Теоретический этап экзамена </w:t>
            </w:r>
            <w:proofErr w:type="gramStart"/>
            <w:r w:rsidRPr="00117C62">
              <w:rPr>
                <w:sz w:val="28"/>
                <w:szCs w:val="28"/>
              </w:rPr>
              <w:t>включает 40 заданий и считается</w:t>
            </w:r>
            <w:proofErr w:type="gramEnd"/>
            <w:r w:rsidRPr="00117C62">
              <w:rPr>
                <w:sz w:val="28"/>
                <w:szCs w:val="28"/>
              </w:rPr>
              <w:t xml:space="preserve"> сданным при правильном выполнении 30 заданий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62" w:rsidRPr="00117C62" w:rsidRDefault="00117C62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№ 1 –</w:t>
            </w:r>
            <w:r w:rsidR="00FA2DD6">
              <w:rPr>
                <w:sz w:val="28"/>
                <w:szCs w:val="28"/>
              </w:rPr>
              <w:t>4</w:t>
            </w:r>
            <w:r w:rsidRPr="00117C62">
              <w:rPr>
                <w:sz w:val="28"/>
                <w:szCs w:val="28"/>
              </w:rPr>
              <w:t>, 8,11, 19 – 21, 24, 25, 30, 31, 35, 36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Все задания с выбором ответа</w:t>
            </w:r>
          </w:p>
        </w:tc>
      </w:tr>
      <w:tr w:rsidR="00405563" w:rsidRPr="00117C62" w:rsidTr="00F96CB8">
        <w:trPr>
          <w:trHeight w:val="34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lastRenderedPageBreak/>
              <w:t>2. К ТФ 3.</w:t>
            </w:r>
            <w:r w:rsidR="006E48AB" w:rsidRPr="00117C62">
              <w:rPr>
                <w:sz w:val="28"/>
                <w:szCs w:val="28"/>
                <w:lang w:bidi="he-IL"/>
              </w:rPr>
              <w:t>2</w:t>
            </w:r>
            <w:r w:rsidRPr="00117C62">
              <w:rPr>
                <w:sz w:val="28"/>
                <w:szCs w:val="28"/>
                <w:lang w:bidi="he-IL"/>
              </w:rPr>
              <w:t xml:space="preserve">.2 </w:t>
            </w:r>
            <w:r w:rsidR="006E48AB" w:rsidRPr="00117C62">
              <w:rPr>
                <w:sz w:val="28"/>
              </w:rPr>
              <w:t>Выполнение гидроизоляционных работ средней сложности</w:t>
            </w:r>
            <w:r w:rsidR="006E48AB" w:rsidRPr="00117C62">
              <w:rPr>
                <w:sz w:val="32"/>
              </w:rPr>
              <w:t xml:space="preserve"> </w:t>
            </w:r>
          </w:p>
          <w:p w:rsidR="00213E22" w:rsidRPr="00117C62" w:rsidRDefault="00405563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заделки отверстий для нагнетания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Правила замены скреплений обделок подземных сооружений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Основные конструкции гидроизоляционных покровов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нанесения битумной мастики и наклейки рулонных материалов на изолируемые поверхности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Требования, предъявляемые к качеству изоляционных материалов и покрытий</w:t>
            </w:r>
          </w:p>
          <w:p w:rsidR="006E48AB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proofErr w:type="gramStart"/>
            <w:r w:rsidRPr="00117C62">
              <w:rPr>
                <w:sz w:val="28"/>
                <w:szCs w:val="28"/>
                <w:lang w:val="ru-RU" w:bidi="he-IL"/>
              </w:rPr>
              <w:t>З</w:t>
            </w:r>
            <w:proofErr w:type="gramEnd"/>
            <w:r w:rsidRPr="00117C62">
              <w:rPr>
                <w:sz w:val="28"/>
                <w:szCs w:val="28"/>
                <w:lang w:val="ru-RU" w:bidi="he-IL"/>
              </w:rPr>
              <w:t>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и приёмы нанесения торкрета на армированные и неармированные поверхности</w:t>
            </w:r>
          </w:p>
          <w:p w:rsidR="00213E22" w:rsidRPr="00117C62" w:rsidRDefault="00405563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Выбирать инструменты, оборудование, оснастку и материалы </w:t>
            </w:r>
            <w:r w:rsidRPr="00117C62">
              <w:rPr>
                <w:sz w:val="28"/>
                <w:lang w:val="ru-RU"/>
              </w:rPr>
              <w:lastRenderedPageBreak/>
              <w:t>согласно сменному заданию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Применять ручной и механизированный инструмент по назначению и в </w:t>
            </w:r>
            <w:proofErr w:type="gramStart"/>
            <w:r w:rsidRPr="00117C62">
              <w:rPr>
                <w:sz w:val="28"/>
                <w:lang w:val="ru-RU"/>
              </w:rPr>
              <w:t>соответствии</w:t>
            </w:r>
            <w:proofErr w:type="gramEnd"/>
            <w:r w:rsidRPr="00117C62">
              <w:rPr>
                <w:sz w:val="28"/>
                <w:lang w:val="ru-RU"/>
              </w:rPr>
              <w:t xml:space="preserve"> с видом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405563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63" w:rsidRPr="00117C62" w:rsidRDefault="00405563" w:rsidP="009904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4" w:rsidRPr="00117C62" w:rsidRDefault="00117C62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№ 22, 23, 26-29, 38 – 40</w:t>
            </w:r>
          </w:p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Все задания с выбором ответа </w:t>
            </w:r>
          </w:p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F96CB8" w:rsidRPr="00117C62" w:rsidTr="00F96CB8">
        <w:trPr>
          <w:trHeight w:val="77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8" w:rsidRPr="00117C62" w:rsidRDefault="00F96CB8" w:rsidP="00990462">
            <w:pPr>
              <w:widowControl w:val="0"/>
              <w:autoSpaceDE w:val="0"/>
              <w:autoSpaceDN w:val="0"/>
              <w:ind w:firstLine="0"/>
              <w:rPr>
                <w:sz w:val="28"/>
              </w:rPr>
            </w:pPr>
            <w:r w:rsidRPr="00117C62">
              <w:rPr>
                <w:sz w:val="28"/>
                <w:szCs w:val="28"/>
                <w:lang w:bidi="he-IL"/>
              </w:rPr>
              <w:lastRenderedPageBreak/>
              <w:t xml:space="preserve">2. К ТФ 3.2.3 </w:t>
            </w:r>
            <w:r w:rsidRPr="00117C62">
              <w:rPr>
                <w:sz w:val="28"/>
              </w:rPr>
              <w:t>Выполнение вспомогатель</w:t>
            </w:r>
            <w:r w:rsidRPr="00117C62">
              <w:rPr>
                <w:sz w:val="28"/>
              </w:rPr>
              <w:softHyphen/>
              <w:t>ных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План расположения скважин и очерёдность нагнетания растворов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 xml:space="preserve">Способы определения удельного </w:t>
            </w:r>
            <w:proofErr w:type="spellStart"/>
            <w:r w:rsidRPr="00117C62">
              <w:rPr>
                <w:sz w:val="28"/>
                <w:lang w:val="ru-RU"/>
              </w:rPr>
              <w:t>водопоглощения</w:t>
            </w:r>
            <w:proofErr w:type="spellEnd"/>
            <w:r w:rsidRPr="00117C62">
              <w:rPr>
                <w:sz w:val="28"/>
                <w:lang w:val="ru-RU"/>
              </w:rPr>
              <w:t xml:space="preserve"> для выявления начальной концентрации цементного раствора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proofErr w:type="gramStart"/>
            <w:r w:rsidRPr="00117C62">
              <w:rPr>
                <w:sz w:val="28"/>
                <w:lang w:val="ru-RU"/>
              </w:rPr>
              <w:t>З</w:t>
            </w:r>
            <w:proofErr w:type="gramEnd"/>
            <w:r w:rsidRPr="00117C62">
              <w:rPr>
                <w:sz w:val="28"/>
                <w:lang w:val="ru-RU"/>
              </w:rPr>
              <w:t>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Правила и способы определения предельного давления, степени прогрева скважин и промывки трубопроводов</w:t>
            </w:r>
          </w:p>
          <w:p w:rsidR="00F96CB8" w:rsidRPr="00117C62" w:rsidRDefault="00F96CB8" w:rsidP="00F96CB8">
            <w:pPr>
              <w:widowControl w:val="0"/>
              <w:autoSpaceDE w:val="0"/>
              <w:autoSpaceDN w:val="0"/>
              <w:ind w:firstLine="0"/>
              <w:rPr>
                <w:sz w:val="28"/>
              </w:rPr>
            </w:pPr>
            <w:proofErr w:type="gramStart"/>
            <w:r w:rsidRPr="00117C62">
              <w:rPr>
                <w:sz w:val="28"/>
              </w:rPr>
              <w:t>З</w:t>
            </w:r>
            <w:proofErr w:type="gramEnd"/>
            <w:r w:rsidRPr="00117C62">
              <w:rPr>
                <w:sz w:val="28"/>
              </w:rPr>
              <w:t>: Способы ликвидации пробок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 xml:space="preserve">Определять способы и средства </w:t>
            </w:r>
            <w:r w:rsidRPr="00117C62">
              <w:rPr>
                <w:sz w:val="28"/>
                <w:lang w:val="ru-RU"/>
              </w:rPr>
              <w:lastRenderedPageBreak/>
              <w:t>индивидуальной защиты в зависимости от вредных и опасных производственных факторов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Выбирать инструменты, оборудование, оснастку и материалы согласно сменному заданию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 xml:space="preserve">Применять ручной и механизированный инструмент по назначению и в </w:t>
            </w:r>
            <w:proofErr w:type="gramStart"/>
            <w:r w:rsidRPr="00117C62">
              <w:rPr>
                <w:sz w:val="28"/>
                <w:lang w:val="ru-RU"/>
              </w:rPr>
              <w:t>соответствии</w:t>
            </w:r>
            <w:proofErr w:type="gramEnd"/>
            <w:r w:rsidRPr="00117C62">
              <w:rPr>
                <w:sz w:val="28"/>
                <w:lang w:val="ru-RU"/>
              </w:rPr>
              <w:t xml:space="preserve"> с видом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F96CB8" w:rsidRPr="00117C62" w:rsidRDefault="00F96CB8" w:rsidP="00F96CB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</w:rPr>
              <w:t>У: 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8" w:rsidRPr="00117C62" w:rsidRDefault="00F96CB8" w:rsidP="009904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C62" w:rsidRPr="00117C62" w:rsidRDefault="00FA2DD6" w:rsidP="00E4747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  <w:r w:rsidR="00117C62" w:rsidRPr="00117C62">
              <w:rPr>
                <w:sz w:val="28"/>
                <w:szCs w:val="28"/>
              </w:rPr>
              <w:t xml:space="preserve"> – 7, 9, 10, 12 – 16, 36, 37</w:t>
            </w:r>
          </w:p>
          <w:p w:rsidR="00E4747B" w:rsidRPr="00117C62" w:rsidRDefault="00E4747B" w:rsidP="00E4747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Все задания с выбором ответа </w:t>
            </w:r>
          </w:p>
          <w:p w:rsidR="00F96CB8" w:rsidRPr="00117C62" w:rsidRDefault="00F96CB8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405563" w:rsidRPr="00117C62" w:rsidRDefault="00405563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Общая информация по </w:t>
      </w:r>
      <w:r w:rsidR="00DC16C0" w:rsidRPr="00117C62">
        <w:rPr>
          <w:sz w:val="28"/>
          <w:szCs w:val="28"/>
        </w:rPr>
        <w:t>структуре заданий для</w:t>
      </w:r>
      <w:r w:rsidRPr="00117C62">
        <w:rPr>
          <w:sz w:val="28"/>
          <w:szCs w:val="28"/>
        </w:rPr>
        <w:t xml:space="preserve"> теоретического</w:t>
      </w:r>
      <w:r w:rsidR="00DC16C0" w:rsidRPr="00117C62">
        <w:rPr>
          <w:sz w:val="28"/>
          <w:szCs w:val="28"/>
        </w:rPr>
        <w:t xml:space="preserve"> этапа</w:t>
      </w:r>
      <w:r w:rsidR="008570F7" w:rsidRPr="00117C62">
        <w:rPr>
          <w:sz w:val="28"/>
          <w:szCs w:val="28"/>
        </w:rPr>
        <w:t xml:space="preserve"> </w:t>
      </w:r>
      <w:r w:rsidR="00DC16C0" w:rsidRPr="00117C62">
        <w:rPr>
          <w:sz w:val="28"/>
          <w:szCs w:val="28"/>
        </w:rPr>
        <w:t>профессионального экзамена: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количество заданий с выбором ответа: </w:t>
      </w:r>
      <w:r w:rsidR="00DA5579" w:rsidRPr="00117C62">
        <w:rPr>
          <w:sz w:val="28"/>
          <w:szCs w:val="28"/>
        </w:rPr>
        <w:t>4</w:t>
      </w:r>
      <w:r w:rsidR="00E47502" w:rsidRPr="00117C62">
        <w:rPr>
          <w:sz w:val="28"/>
          <w:szCs w:val="28"/>
        </w:rPr>
        <w:t>0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количество заданий с открытым ответом:</w:t>
      </w:r>
      <w:r w:rsidR="006617C1" w:rsidRPr="00117C62">
        <w:rPr>
          <w:sz w:val="28"/>
          <w:szCs w:val="28"/>
        </w:rPr>
        <w:t xml:space="preserve"> 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количество заданий на установление соответствия: </w:t>
      </w:r>
      <w:r w:rsidR="006617C1" w:rsidRPr="00117C62">
        <w:rPr>
          <w:sz w:val="28"/>
          <w:szCs w:val="28"/>
        </w:rPr>
        <w:t>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количество заданий на установление последовательности:</w:t>
      </w:r>
      <w:r w:rsidR="006617C1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 xml:space="preserve"> </w:t>
      </w:r>
      <w:r w:rsidR="006617C1" w:rsidRPr="00117C62">
        <w:rPr>
          <w:sz w:val="28"/>
          <w:szCs w:val="28"/>
        </w:rPr>
        <w:t>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время выполнения заданий для теоретического этапа экзамена:</w:t>
      </w:r>
    </w:p>
    <w:p w:rsidR="00DC16C0" w:rsidRPr="00117C62" w:rsidRDefault="000C513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6</w:t>
      </w:r>
      <w:r w:rsidR="006617C1" w:rsidRPr="00117C62">
        <w:rPr>
          <w:sz w:val="28"/>
          <w:szCs w:val="28"/>
        </w:rPr>
        <w:t>0 мин.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6. </w:t>
      </w:r>
      <w:bookmarkStart w:id="4" w:name="_Hlk478983473"/>
      <w:r w:rsidRPr="00117C62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970"/>
        <w:gridCol w:w="1928"/>
      </w:tblGrid>
      <w:tr w:rsidR="002C1620" w:rsidRPr="00117C6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Тип  </w:t>
            </w:r>
          </w:p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и № задания</w:t>
            </w:r>
          </w:p>
        </w:tc>
      </w:tr>
      <w:tr w:rsidR="002C1620" w:rsidRPr="00117C6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05" w:rsidRPr="00117C62" w:rsidRDefault="002C1620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b/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ТФ 3.</w:t>
            </w:r>
            <w:r w:rsidR="00213E22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.</w:t>
            </w:r>
            <w:r w:rsidR="00271674" w:rsidRPr="00117C62">
              <w:rPr>
                <w:sz w:val="28"/>
                <w:szCs w:val="28"/>
              </w:rPr>
              <w:t>1</w:t>
            </w:r>
            <w:r w:rsidRPr="00117C62">
              <w:rPr>
                <w:b/>
                <w:sz w:val="28"/>
                <w:szCs w:val="28"/>
              </w:rPr>
              <w:t xml:space="preserve"> </w:t>
            </w:r>
            <w:r w:rsidR="00213E22" w:rsidRPr="00117C62">
              <w:rPr>
                <w:sz w:val="28"/>
              </w:rPr>
              <w:t>Подготовка поверхностей конструкций к нанесению гидроизоляции</w:t>
            </w:r>
            <w:r w:rsidR="00213E22" w:rsidRPr="00117C62">
              <w:rPr>
                <w:sz w:val="32"/>
              </w:rPr>
              <w:t xml:space="preserve"> </w:t>
            </w:r>
          </w:p>
          <w:p w:rsidR="00213E22" w:rsidRPr="00117C62" w:rsidRDefault="00016309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="00271674"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Ознакомление с особенностями места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Проверка наличия, исправности и правильности </w:t>
            </w:r>
            <w:r w:rsidRPr="00117C62">
              <w:rPr>
                <w:sz w:val="28"/>
                <w:lang w:val="ru-RU"/>
              </w:rPr>
              <w:lastRenderedPageBreak/>
              <w:t>применения средств индивидуальной защиты, соответствия рабочего места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Чеканка швов тюбинговой обделки ремонтными составами и освинцованным шнуром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Замена пробок и болтов с контрольной подтяжкой гаек</w:t>
            </w:r>
          </w:p>
          <w:p w:rsidR="002C1620" w:rsidRPr="00117C62" w:rsidRDefault="00213E22" w:rsidP="00271674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>ТД: </w:t>
            </w:r>
            <w:r w:rsidRPr="00117C62">
              <w:rPr>
                <w:sz w:val="28"/>
              </w:rPr>
              <w:t>Очистка швов и поверхности обделок пескоструйным аппаратом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22" w:rsidRPr="00117C62" w:rsidRDefault="00213E22" w:rsidP="00213E22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lastRenderedPageBreak/>
              <w:t>Соответствие:</w:t>
            </w:r>
          </w:p>
          <w:p w:rsidR="00213E22" w:rsidRPr="00117C62" w:rsidRDefault="00213E22" w:rsidP="00213E22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213E22" w:rsidRPr="00117C62" w:rsidRDefault="00213E22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рабочей документации;</w:t>
            </w:r>
          </w:p>
          <w:p w:rsidR="00213E22" w:rsidRPr="00117C62" w:rsidRDefault="00213E22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 70.13330.2012 «СНиП 3.03.01-87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Несущие и ограждающие конструкции» </w:t>
            </w:r>
          </w:p>
          <w:p w:rsidR="00213E22" w:rsidRPr="00117C62" w:rsidRDefault="00213E22" w:rsidP="00213E22">
            <w:pPr>
              <w:widowControl w:val="0"/>
              <w:autoSpaceDE w:val="0"/>
              <w:autoSpaceDN w:val="0"/>
              <w:ind w:firstLine="0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 48.13330.2011 «СНиП 12-01-2004 Организация строительства» </w:t>
            </w:r>
          </w:p>
          <w:p w:rsidR="00492842" w:rsidRPr="00117C62" w:rsidRDefault="00213E22" w:rsidP="00213E22">
            <w:pPr>
              <w:pStyle w:val="aa"/>
              <w:widowControl w:val="0"/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2.Времени выполнения работ не более 3-х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117C62">
              <w:rPr>
                <w:sz w:val="28"/>
                <w:szCs w:val="28"/>
              </w:rPr>
              <w:lastRenderedPageBreak/>
              <w:t>условиях</w:t>
            </w:r>
            <w:proofErr w:type="gramEnd"/>
            <w:r w:rsidRPr="00117C62">
              <w:rPr>
                <w:sz w:val="28"/>
                <w:szCs w:val="28"/>
              </w:rPr>
              <w:t>, №1 (вариант 1)</w:t>
            </w:r>
          </w:p>
        </w:tc>
      </w:tr>
      <w:tr w:rsidR="002C1620" w:rsidRPr="00117C62" w:rsidTr="00213E22">
        <w:trPr>
          <w:trHeight w:val="88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0" w:rsidRPr="00117C62" w:rsidRDefault="002C1620" w:rsidP="00016309">
            <w:pPr>
              <w:widowControl w:val="0"/>
              <w:autoSpaceDE w:val="0"/>
              <w:autoSpaceDN w:val="0"/>
              <w:ind w:firstLine="0"/>
              <w:rPr>
                <w:iCs/>
                <w:sz w:val="28"/>
                <w:szCs w:val="28"/>
                <w:shd w:val="clear" w:color="auto" w:fill="FFFFFF"/>
              </w:rPr>
            </w:pPr>
            <w:r w:rsidRPr="00117C62">
              <w:rPr>
                <w:sz w:val="28"/>
                <w:szCs w:val="28"/>
              </w:rPr>
              <w:lastRenderedPageBreak/>
              <w:t>ТФ 3.</w:t>
            </w:r>
            <w:r w:rsidR="00213E22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.</w:t>
            </w:r>
            <w:r w:rsidR="00271674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 xml:space="preserve"> </w:t>
            </w:r>
            <w:r w:rsidR="00213E22" w:rsidRPr="00117C62">
              <w:rPr>
                <w:sz w:val="28"/>
              </w:rPr>
              <w:t>Выполнение гидроизоляционных работ средней сложности</w:t>
            </w:r>
            <w:r w:rsidR="00213E22" w:rsidRPr="00117C62">
              <w:rPr>
                <w:sz w:val="32"/>
              </w:rPr>
              <w:t xml:space="preserve"> </w:t>
            </w:r>
          </w:p>
          <w:p w:rsidR="00213E22" w:rsidRPr="00117C62" w:rsidRDefault="00271674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Ознакомление с особенностями места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Проверка наличия, исправности и правильности применения средств индивидуальной защиты, соответствия рабочего места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Изоляция лотка, стен свода тоннелей и специальных сооружений рулонными материалами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Крепление деталей водозащитного зонта к тоннельной обделке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Установка водосточного желоба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Устройство гидроизоляции с механизированным нанесением горячей битумной мастики, армируемой </w:t>
            </w:r>
            <w:proofErr w:type="spellStart"/>
            <w:r w:rsidRPr="00117C62">
              <w:rPr>
                <w:sz w:val="28"/>
                <w:lang w:val="ru-RU"/>
              </w:rPr>
              <w:t>стеклосетчатой</w:t>
            </w:r>
            <w:proofErr w:type="spellEnd"/>
            <w:r w:rsidRPr="00117C62">
              <w:rPr>
                <w:sz w:val="28"/>
                <w:lang w:val="ru-RU"/>
              </w:rPr>
              <w:t xml:space="preserve"> тканью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proofErr w:type="spellStart"/>
            <w:r w:rsidRPr="00117C62">
              <w:rPr>
                <w:sz w:val="28"/>
                <w:lang w:val="ru-RU"/>
              </w:rPr>
              <w:t>Инъектирование</w:t>
            </w:r>
            <w:proofErr w:type="spellEnd"/>
            <w:r w:rsidRPr="00117C62">
              <w:rPr>
                <w:sz w:val="28"/>
                <w:lang w:val="ru-RU"/>
              </w:rPr>
              <w:t xml:space="preserve"> одн</w:t>
            </w:r>
            <w:proofErr w:type="gramStart"/>
            <w:r w:rsidRPr="00117C62">
              <w:rPr>
                <w:sz w:val="28"/>
                <w:lang w:val="ru-RU"/>
              </w:rPr>
              <w:t>о-</w:t>
            </w:r>
            <w:proofErr w:type="gramEnd"/>
            <w:r w:rsidRPr="00117C62">
              <w:rPr>
                <w:sz w:val="28"/>
                <w:lang w:val="ru-RU"/>
              </w:rPr>
              <w:t xml:space="preserve"> и двухкомпонентных составов по </w:t>
            </w:r>
            <w:r w:rsidRPr="00117C62">
              <w:rPr>
                <w:sz w:val="28"/>
                <w:lang w:val="ru-RU"/>
              </w:rPr>
              <w:lastRenderedPageBreak/>
              <w:t>швам тюбинговой обделки и железобетонных конструкций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Герметизация активных течей </w:t>
            </w:r>
            <w:proofErr w:type="spellStart"/>
            <w:r w:rsidRPr="00117C62">
              <w:rPr>
                <w:sz w:val="28"/>
                <w:lang w:val="ru-RU"/>
              </w:rPr>
              <w:t>быстровстающими</w:t>
            </w:r>
            <w:proofErr w:type="spellEnd"/>
            <w:r w:rsidRPr="00117C62">
              <w:rPr>
                <w:sz w:val="28"/>
                <w:lang w:val="ru-RU"/>
              </w:rPr>
              <w:t xml:space="preserve"> </w:t>
            </w:r>
            <w:proofErr w:type="spellStart"/>
            <w:r w:rsidRPr="00117C62">
              <w:rPr>
                <w:sz w:val="28"/>
                <w:lang w:val="ru-RU"/>
              </w:rPr>
              <w:t>водоблокирующими</w:t>
            </w:r>
            <w:proofErr w:type="spellEnd"/>
            <w:r w:rsidRPr="00117C62">
              <w:rPr>
                <w:sz w:val="28"/>
                <w:lang w:val="ru-RU"/>
              </w:rPr>
              <w:t xml:space="preserve"> составами</w:t>
            </w:r>
          </w:p>
          <w:p w:rsidR="002C1620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Торкретирование бетонной и армированной поверхностей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09" w:rsidRPr="00117C62" w:rsidRDefault="00016309" w:rsidP="00016309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lastRenderedPageBreak/>
              <w:t>Соответствие:</w:t>
            </w:r>
          </w:p>
          <w:p w:rsidR="00016309" w:rsidRPr="00117C62" w:rsidRDefault="00016309" w:rsidP="00016309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016309" w:rsidRPr="00117C62" w:rsidRDefault="00016309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рабочей документации;</w:t>
            </w:r>
          </w:p>
          <w:p w:rsidR="00016309" w:rsidRPr="00117C62" w:rsidRDefault="00016309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 70.13330.2012 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«СНиП 3.03.01-87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Несущие и ограждающие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конструкции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»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1620" w:rsidRPr="00117C62" w:rsidRDefault="00016309" w:rsidP="00016309">
            <w:pPr>
              <w:widowControl w:val="0"/>
              <w:autoSpaceDE w:val="0"/>
              <w:autoSpaceDN w:val="0"/>
              <w:ind w:firstLine="0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СП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48.13330.2011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«СНиП 12-01-2004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Организация строительства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»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92842" w:rsidRPr="00117C62" w:rsidRDefault="00492842" w:rsidP="0001630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2.Времени выполнения работ не более 3-х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Задание на выполнение трудовых функций, трудовых действий в реальных или модельных </w:t>
            </w:r>
            <w:proofErr w:type="gramStart"/>
            <w:r w:rsidRPr="00117C62">
              <w:rPr>
                <w:sz w:val="28"/>
                <w:szCs w:val="28"/>
              </w:rPr>
              <w:t>условиях</w:t>
            </w:r>
            <w:proofErr w:type="gramEnd"/>
            <w:r w:rsidRPr="00117C62">
              <w:rPr>
                <w:sz w:val="28"/>
                <w:szCs w:val="28"/>
              </w:rPr>
              <w:t>, №1 (вариант 2)</w:t>
            </w:r>
          </w:p>
        </w:tc>
      </w:tr>
    </w:tbl>
    <w:p w:rsidR="00AF7027" w:rsidRPr="00117C6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4"/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7. Материально-техническое обеспечение оценочных мероприятий:</w:t>
      </w:r>
    </w:p>
    <w:p w:rsidR="002C1620" w:rsidRPr="00117C62" w:rsidRDefault="002C1620" w:rsidP="002C1620">
      <w:pPr>
        <w:autoSpaceDE w:val="0"/>
        <w:autoSpaceDN w:val="0"/>
        <w:adjustRightInd w:val="0"/>
        <w:spacing w:line="241" w:lineRule="atLeast"/>
        <w:ind w:firstLine="0"/>
        <w:rPr>
          <w:color w:val="000000"/>
          <w:sz w:val="22"/>
          <w:szCs w:val="22"/>
        </w:rPr>
      </w:pPr>
      <w:bookmarkStart w:id="5" w:name="_Hlk478983513"/>
      <w:r w:rsidRPr="00117C62">
        <w:rPr>
          <w:sz w:val="28"/>
          <w:szCs w:val="24"/>
        </w:rPr>
        <w:t xml:space="preserve">а) </w:t>
      </w:r>
      <w:r w:rsidRPr="00117C62">
        <w:rPr>
          <w:i/>
          <w:sz w:val="28"/>
          <w:szCs w:val="24"/>
        </w:rPr>
        <w:t>материально-технические ресурсы для обеспечения теоретического этапа профессионального экзамена</w:t>
      </w:r>
      <w:r w:rsidRPr="00117C62">
        <w:rPr>
          <w:sz w:val="28"/>
          <w:szCs w:val="24"/>
        </w:rPr>
        <w:t>: помещение, площадью не менее 20м2, оборудованное мультимедийным проектором, компьютером с установленным программным обеспечением, принтером, письменными столами, стульями; канцелярские принадлежности: ручки, карандаши, бумага формата А</w:t>
      </w:r>
      <w:proofErr w:type="gramStart"/>
      <w:r w:rsidRPr="00117C62">
        <w:rPr>
          <w:sz w:val="28"/>
          <w:szCs w:val="24"/>
        </w:rPr>
        <w:t>4</w:t>
      </w:r>
      <w:proofErr w:type="gramEnd"/>
      <w:r w:rsidRPr="00117C62">
        <w:rPr>
          <w:sz w:val="28"/>
          <w:szCs w:val="24"/>
        </w:rPr>
        <w:t>.</w:t>
      </w:r>
    </w:p>
    <w:p w:rsidR="002C1620" w:rsidRPr="00117C62" w:rsidRDefault="002C1620" w:rsidP="002C1620">
      <w:pPr>
        <w:pStyle w:val="Pa2"/>
        <w:jc w:val="both"/>
        <w:rPr>
          <w:sz w:val="28"/>
        </w:rPr>
      </w:pPr>
      <w:r w:rsidRPr="00117C62">
        <w:rPr>
          <w:sz w:val="28"/>
          <w:szCs w:val="28"/>
        </w:rPr>
        <w:t xml:space="preserve">б) </w:t>
      </w:r>
      <w:r w:rsidRPr="00117C62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117C62">
        <w:rPr>
          <w:sz w:val="28"/>
        </w:rPr>
        <w:t xml:space="preserve">: </w:t>
      </w:r>
    </w:p>
    <w:p w:rsidR="00990462" w:rsidRPr="00117C62" w:rsidRDefault="00990462" w:rsidP="00990462">
      <w:pPr>
        <w:tabs>
          <w:tab w:val="left" w:pos="567"/>
        </w:tabs>
        <w:autoSpaceDE w:val="0"/>
        <w:autoSpaceDN w:val="0"/>
        <w:adjustRightInd w:val="0"/>
        <w:spacing w:line="241" w:lineRule="atLeast"/>
        <w:ind w:firstLine="0"/>
        <w:rPr>
          <w:sz w:val="28"/>
          <w:szCs w:val="28"/>
        </w:rPr>
      </w:pPr>
      <w:r w:rsidRPr="00117C62">
        <w:rPr>
          <w:sz w:val="28"/>
          <w:szCs w:val="24"/>
        </w:rPr>
        <w:t xml:space="preserve">1. </w:t>
      </w:r>
      <w:r w:rsidR="00516EC4" w:rsidRPr="00117C62">
        <w:rPr>
          <w:sz w:val="28"/>
          <w:szCs w:val="28"/>
        </w:rPr>
        <w:t>Р</w:t>
      </w:r>
      <w:r w:rsidRPr="00117C62">
        <w:rPr>
          <w:sz w:val="28"/>
          <w:szCs w:val="28"/>
        </w:rPr>
        <w:t>еальное рабочее место.</w:t>
      </w:r>
    </w:p>
    <w:p w:rsidR="00990462" w:rsidRPr="00117C62" w:rsidRDefault="00990462" w:rsidP="00990462">
      <w:pPr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2.</w:t>
      </w:r>
      <w:r w:rsidRPr="00117C62">
        <w:rPr>
          <w:bCs/>
          <w:sz w:val="28"/>
          <w:szCs w:val="28"/>
        </w:rPr>
        <w:t>Оборудование</w:t>
      </w:r>
      <w:r w:rsidRPr="00117C62">
        <w:rPr>
          <w:sz w:val="28"/>
          <w:szCs w:val="28"/>
        </w:rPr>
        <w:t xml:space="preserve">: 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117C62">
        <w:rPr>
          <w:sz w:val="28"/>
          <w:szCs w:val="28"/>
        </w:rPr>
        <w:t>растворосмеситель</w:t>
      </w:r>
      <w:proofErr w:type="spellEnd"/>
      <w:r w:rsidRPr="00117C62">
        <w:rPr>
          <w:sz w:val="28"/>
          <w:szCs w:val="28"/>
        </w:rPr>
        <w:t xml:space="preserve"> принудительного типа (шнековый) или насадка на электродрель с ёмкостью для приготовления инъекционной смеси;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насос для </w:t>
      </w:r>
      <w:proofErr w:type="spellStart"/>
      <w:r w:rsidRPr="00117C62">
        <w:rPr>
          <w:sz w:val="28"/>
          <w:szCs w:val="28"/>
        </w:rPr>
        <w:t>инъецирования</w:t>
      </w:r>
      <w:proofErr w:type="spellEnd"/>
      <w:r w:rsidRPr="00117C62">
        <w:rPr>
          <w:sz w:val="28"/>
          <w:szCs w:val="28"/>
        </w:rPr>
        <w:t>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117C62">
        <w:rPr>
          <w:sz w:val="28"/>
          <w:szCs w:val="28"/>
        </w:rPr>
        <w:t>пакер</w:t>
      </w:r>
      <w:proofErr w:type="spellEnd"/>
      <w:r w:rsidRPr="00117C62">
        <w:rPr>
          <w:sz w:val="28"/>
          <w:szCs w:val="28"/>
        </w:rPr>
        <w:t xml:space="preserve"> инъекционный – 4 шт.;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миксер строительный;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перфоратор или ударная дрель для устройства шпуров;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сверло-бур по бетону для перфоратора.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пылесос промышленный;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влагомер для бетона (поверхностный);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установка для безвоздушного распыления мастики с электроприводом; 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термос для холодных мастик;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угловая шлифовальная машина (УШМ);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тара для раствора;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низкооборотная дрель (300-400 </w:t>
      </w:r>
      <w:proofErr w:type="gramStart"/>
      <w:r w:rsidRPr="00117C62">
        <w:rPr>
          <w:sz w:val="28"/>
          <w:szCs w:val="28"/>
        </w:rPr>
        <w:t>об</w:t>
      </w:r>
      <w:proofErr w:type="gramEnd"/>
      <w:r w:rsidRPr="00117C62">
        <w:rPr>
          <w:sz w:val="28"/>
          <w:szCs w:val="28"/>
        </w:rPr>
        <w:t>/мин) с насадкой.</w:t>
      </w:r>
    </w:p>
    <w:p w:rsidR="00E765E3" w:rsidRPr="00117C62" w:rsidRDefault="00E765E3" w:rsidP="00E765E3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Инструменты:</w:t>
      </w:r>
      <w:r w:rsidRPr="00117C62">
        <w:rPr>
          <w:b/>
          <w:sz w:val="28"/>
          <w:szCs w:val="28"/>
        </w:rPr>
        <w:t xml:space="preserve"> 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арматурные ножницы;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шпатель-скребок;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уровень строительный.</w:t>
      </w:r>
    </w:p>
    <w:p w:rsidR="00DA1154" w:rsidRPr="00117C62" w:rsidRDefault="00DA1154" w:rsidP="00DA1154">
      <w:pPr>
        <w:ind w:firstLine="0"/>
        <w:rPr>
          <w:sz w:val="28"/>
          <w:szCs w:val="28"/>
        </w:rPr>
      </w:pPr>
      <w:r w:rsidRPr="00117C62">
        <w:rPr>
          <w:bCs/>
          <w:sz w:val="28"/>
          <w:szCs w:val="28"/>
        </w:rPr>
        <w:t>Расходные материалы:</w:t>
      </w:r>
      <w:r w:rsidRPr="00117C62">
        <w:rPr>
          <w:sz w:val="28"/>
          <w:szCs w:val="28"/>
        </w:rPr>
        <w:t xml:space="preserve"> 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инъекционный состав (сухая порошкообразная смесь);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вода;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ветошь;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мыло.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мастика грунтовочная с отвердителем;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раствор готовый М 100;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лоскут чёрной ткани</w:t>
      </w:r>
    </w:p>
    <w:p w:rsidR="00990462" w:rsidRPr="00117C62" w:rsidRDefault="00990462" w:rsidP="00990462">
      <w:pPr>
        <w:tabs>
          <w:tab w:val="left" w:pos="284"/>
          <w:tab w:val="left" w:pos="426"/>
        </w:tabs>
        <w:ind w:firstLine="0"/>
        <w:rPr>
          <w:sz w:val="28"/>
          <w:szCs w:val="28"/>
        </w:rPr>
      </w:pPr>
      <w:r w:rsidRPr="00117C62">
        <w:rPr>
          <w:bCs/>
          <w:sz w:val="28"/>
          <w:szCs w:val="28"/>
        </w:rPr>
        <w:t>6.Индивидуальные средства защиты:</w:t>
      </w:r>
      <w:r w:rsidRPr="00117C62">
        <w:rPr>
          <w:sz w:val="28"/>
          <w:szCs w:val="28"/>
        </w:rPr>
        <w:t xml:space="preserve"> 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рабочая одежда;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обувь;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каска;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очки;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перчатки.</w:t>
      </w:r>
    </w:p>
    <w:p w:rsidR="00990462" w:rsidRPr="00117C62" w:rsidRDefault="00990462" w:rsidP="00990462">
      <w:pPr>
        <w:tabs>
          <w:tab w:val="left" w:pos="284"/>
          <w:tab w:val="left" w:pos="426"/>
        </w:tabs>
        <w:ind w:firstLine="0"/>
        <w:rPr>
          <w:rFonts w:eastAsia="MS Mincho"/>
          <w:bCs/>
          <w:sz w:val="28"/>
          <w:szCs w:val="28"/>
          <w:lang w:eastAsia="ja-JP" w:bidi="he-IL"/>
        </w:rPr>
      </w:pPr>
      <w:r w:rsidRPr="00117C62">
        <w:rPr>
          <w:rFonts w:eastAsia="MS Mincho"/>
          <w:bCs/>
          <w:sz w:val="28"/>
          <w:szCs w:val="28"/>
          <w:lang w:eastAsia="ja-JP" w:bidi="he-IL"/>
        </w:rPr>
        <w:t xml:space="preserve">7.Вспомогательные средства: </w:t>
      </w:r>
    </w:p>
    <w:p w:rsidR="00990462" w:rsidRPr="00117C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корзина для мусора;</w:t>
      </w:r>
    </w:p>
    <w:p w:rsidR="00990462" w:rsidRPr="00117C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 xml:space="preserve"> швабра;</w:t>
      </w:r>
    </w:p>
    <w:p w:rsidR="009904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совок</w:t>
      </w:r>
      <w:r w:rsidRPr="00117C62">
        <w:rPr>
          <w:sz w:val="28"/>
          <w:szCs w:val="28"/>
        </w:rPr>
        <w:t xml:space="preserve">. </w:t>
      </w:r>
    </w:p>
    <w:p w:rsidR="00117C62" w:rsidRPr="00117C62" w:rsidRDefault="00117C62" w:rsidP="00117C62">
      <w:pPr>
        <w:pStyle w:val="aa"/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8. Кадровое обеспечение оценочных мероприятий:</w:t>
      </w:r>
    </w:p>
    <w:p w:rsidR="009D2F85" w:rsidRPr="00117C62" w:rsidRDefault="00DC16C0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</w:t>
      </w:r>
      <w:bookmarkStart w:id="6" w:name="_Hlk478985108"/>
      <w:bookmarkEnd w:id="5"/>
      <w:r w:rsidR="009D2F85" w:rsidRPr="00117C62">
        <w:rPr>
          <w:sz w:val="28"/>
          <w:szCs w:val="28"/>
        </w:rPr>
        <w:t>Высшее</w:t>
      </w:r>
      <w:r w:rsidR="0016735A" w:rsidRPr="00117C62">
        <w:rPr>
          <w:sz w:val="28"/>
          <w:szCs w:val="28"/>
        </w:rPr>
        <w:t xml:space="preserve"> профильное</w:t>
      </w:r>
      <w:r w:rsidR="00CF0EC6" w:rsidRPr="00117C62">
        <w:rPr>
          <w:sz w:val="28"/>
          <w:szCs w:val="28"/>
        </w:rPr>
        <w:t xml:space="preserve"> </w:t>
      </w:r>
      <w:r w:rsidR="009D2F85" w:rsidRPr="00117C62">
        <w:rPr>
          <w:sz w:val="28"/>
          <w:szCs w:val="28"/>
        </w:rPr>
        <w:t xml:space="preserve">образование. </w:t>
      </w:r>
    </w:p>
    <w:p w:rsidR="00990462" w:rsidRPr="00117C6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Опыт работы не менее 5 лет в </w:t>
      </w:r>
      <w:r w:rsidR="006B23A0" w:rsidRPr="00117C62">
        <w:rPr>
          <w:sz w:val="28"/>
          <w:szCs w:val="28"/>
        </w:rPr>
        <w:t xml:space="preserve">области </w:t>
      </w:r>
      <w:r w:rsidR="00C559E3" w:rsidRPr="00117C62">
        <w:rPr>
          <w:sz w:val="28"/>
        </w:rPr>
        <w:t>гидроизоляции подземных конструкций и сооружений</w:t>
      </w:r>
      <w:r w:rsidR="00990462" w:rsidRPr="00117C62">
        <w:rPr>
          <w:sz w:val="28"/>
          <w:szCs w:val="28"/>
          <w:u w:val="single"/>
        </w:rPr>
        <w:t xml:space="preserve"> </w:t>
      </w:r>
    </w:p>
    <w:p w:rsidR="009D2F85" w:rsidRPr="00117C6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Подтверждение прохождение обучения </w:t>
      </w:r>
      <w:r w:rsidR="003171D9" w:rsidRPr="00117C62">
        <w:rPr>
          <w:sz w:val="28"/>
          <w:szCs w:val="28"/>
        </w:rPr>
        <w:t xml:space="preserve">по ДПП, </w:t>
      </w:r>
      <w:proofErr w:type="gramStart"/>
      <w:r w:rsidR="003171D9" w:rsidRPr="00117C62">
        <w:rPr>
          <w:sz w:val="28"/>
          <w:szCs w:val="28"/>
        </w:rPr>
        <w:t>обеспечивающим</w:t>
      </w:r>
      <w:proofErr w:type="gramEnd"/>
      <w:r w:rsidR="003171D9" w:rsidRPr="00117C62">
        <w:rPr>
          <w:sz w:val="28"/>
          <w:szCs w:val="28"/>
        </w:rPr>
        <w:t xml:space="preserve"> освоение</w:t>
      </w:r>
      <w:r w:rsidRPr="00117C62">
        <w:rPr>
          <w:sz w:val="28"/>
          <w:szCs w:val="28"/>
        </w:rPr>
        <w:t xml:space="preserve">: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а) знаний: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б) умений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применять оценочные средства;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формулировать, </w:t>
      </w:r>
      <w:proofErr w:type="gramStart"/>
      <w:r w:rsidRPr="00117C62">
        <w:rPr>
          <w:sz w:val="28"/>
          <w:szCs w:val="28"/>
        </w:rPr>
        <w:t>обосновывать и документировать</w:t>
      </w:r>
      <w:proofErr w:type="gramEnd"/>
      <w:r w:rsidRPr="00117C62">
        <w:rPr>
          <w:sz w:val="28"/>
          <w:szCs w:val="28"/>
        </w:rPr>
        <w:t xml:space="preserve"> результаты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использовать информационно-коммуникационные технологии и </w:t>
      </w:r>
      <w:r w:rsidRPr="00117C62">
        <w:rPr>
          <w:sz w:val="28"/>
          <w:szCs w:val="28"/>
        </w:rPr>
        <w:lastRenderedPageBreak/>
        <w:t xml:space="preserve">программно-технические средства, необходимые для подготовки и оформления экспертной документации; </w:t>
      </w:r>
    </w:p>
    <w:p w:rsidR="009D2F85" w:rsidRPr="00117C6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117C62">
        <w:rPr>
          <w:sz w:val="28"/>
          <w:szCs w:val="28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DC16C0" w:rsidRPr="00117C6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117C62">
        <w:rPr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C90829" w:rsidRPr="00117C62" w:rsidRDefault="00C90829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9. Требования</w:t>
      </w:r>
      <w:r w:rsidR="00FA7DE7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>безопасности</w:t>
      </w:r>
      <w:r w:rsidR="00FA7DE7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>к</w:t>
      </w:r>
      <w:r w:rsidR="00FA7DE7" w:rsidRPr="00117C62">
        <w:rPr>
          <w:sz w:val="28"/>
          <w:szCs w:val="28"/>
        </w:rPr>
        <w:t xml:space="preserve"> проведению </w:t>
      </w:r>
      <w:r w:rsidRPr="00117C62">
        <w:rPr>
          <w:sz w:val="28"/>
          <w:szCs w:val="28"/>
        </w:rPr>
        <w:t>оценочных мероприятий (при необходимости):</w:t>
      </w:r>
      <w:r w:rsidR="009D2F85" w:rsidRPr="00117C62">
        <w:rPr>
          <w:sz w:val="28"/>
          <w:szCs w:val="28"/>
        </w:rPr>
        <w:t xml:space="preserve">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Проведение обязательного инструктажа на рабочем месте</w:t>
      </w:r>
      <w:r w:rsidR="00C90829" w:rsidRPr="00117C62">
        <w:rPr>
          <w:sz w:val="28"/>
          <w:szCs w:val="28"/>
        </w:rPr>
        <w:t>, обязательное использование средств индивидуальной защиты и пожаротушения</w:t>
      </w:r>
    </w:p>
    <w:p w:rsidR="0016735A" w:rsidRPr="00117C62" w:rsidRDefault="0016735A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6"/>
    <w:p w:rsidR="00DD1156" w:rsidRPr="00117C62" w:rsidRDefault="00DD1156" w:rsidP="008B79D4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типы гидроизоляции по способу нанесения применяются для подземных сооружений?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Окрасочная</w:t>
      </w:r>
      <w:proofErr w:type="gramEnd"/>
      <w:r w:rsidRPr="00117C62">
        <w:rPr>
          <w:sz w:val="28"/>
          <w:szCs w:val="28"/>
        </w:rPr>
        <w:t>, оклеечная, штукатурная, облицовочная, инъекционная, проникающего действия.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Окрасочная</w:t>
      </w:r>
      <w:proofErr w:type="gramEnd"/>
      <w:r w:rsidRPr="00117C62">
        <w:rPr>
          <w:sz w:val="28"/>
          <w:szCs w:val="28"/>
        </w:rPr>
        <w:t>, оклеечная, ремонтная, инъекционная, проникающего действия, штукатурная, облицовочная.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Проникающего действия, </w:t>
      </w:r>
      <w:proofErr w:type="gramStart"/>
      <w:r w:rsidRPr="00117C62">
        <w:rPr>
          <w:sz w:val="28"/>
          <w:szCs w:val="28"/>
        </w:rPr>
        <w:t>окрасочная</w:t>
      </w:r>
      <w:proofErr w:type="gramEnd"/>
      <w:r w:rsidRPr="00117C62">
        <w:rPr>
          <w:sz w:val="28"/>
          <w:szCs w:val="28"/>
        </w:rPr>
        <w:t>, оклеечная, штукатурная, пневматическая, облицовочная, инъекционная.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Облицовочная</w:t>
      </w:r>
      <w:proofErr w:type="gramEnd"/>
      <w:r w:rsidRPr="00117C62">
        <w:rPr>
          <w:sz w:val="28"/>
          <w:szCs w:val="28"/>
        </w:rPr>
        <w:t>, окрасочная, оклеечная, штукатурная, песчано-цементная, инъекционная, проникающего действия.</w:t>
      </w:r>
    </w:p>
    <w:p w:rsidR="00D25875" w:rsidRPr="00117C62" w:rsidRDefault="00D25875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Проникающего действия, </w:t>
      </w:r>
      <w:proofErr w:type="gramStart"/>
      <w:r w:rsidRPr="00117C62">
        <w:rPr>
          <w:sz w:val="28"/>
          <w:szCs w:val="28"/>
        </w:rPr>
        <w:t>окрасочная</w:t>
      </w:r>
      <w:proofErr w:type="gramEnd"/>
      <w:r w:rsidRPr="00117C62">
        <w:rPr>
          <w:sz w:val="28"/>
          <w:szCs w:val="28"/>
        </w:rPr>
        <w:t>.</w:t>
      </w:r>
    </w:p>
    <w:p w:rsidR="00A96C4C" w:rsidRPr="00117C62" w:rsidRDefault="00A96C4C" w:rsidP="00A96C4C">
      <w:pPr>
        <w:spacing w:before="120" w:after="120"/>
        <w:ind w:left="207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применяются разновидности гидроизоляции в зависимости от назначения?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противокоррозионная,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D25875" w:rsidRPr="00117C62" w:rsidRDefault="005462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Теплогидроизоляционная</w:t>
      </w:r>
    </w:p>
    <w:p w:rsidR="008B0A1C" w:rsidRPr="00117C62" w:rsidRDefault="008B0A1C" w:rsidP="008B0A1C">
      <w:pPr>
        <w:spacing w:before="120" w:after="120"/>
        <w:ind w:left="207" w:firstLine="0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применяются разновидности гидроизоляции в зависимости от конструктивного решения?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lastRenderedPageBreak/>
        <w:t>Однослойная</w:t>
      </w:r>
      <w:proofErr w:type="gramEnd"/>
      <w:r w:rsidRPr="00117C62">
        <w:rPr>
          <w:sz w:val="28"/>
          <w:szCs w:val="28"/>
        </w:rPr>
        <w:t>, герметизирующая, многослойная, армированная и неармированная, с защитным слоем и без него, вентилируемая.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Вентилируемая</w:t>
      </w:r>
      <w:proofErr w:type="gramEnd"/>
      <w:r w:rsidRPr="00117C62">
        <w:rPr>
          <w:sz w:val="28"/>
          <w:szCs w:val="28"/>
        </w:rPr>
        <w:t>, однослойная, многослойная, армированная и неармированная, окрасочная, с защитным слоем и без него.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Проникающего действия, </w:t>
      </w:r>
      <w:proofErr w:type="gramStart"/>
      <w:r w:rsidRPr="00117C62">
        <w:rPr>
          <w:sz w:val="28"/>
          <w:szCs w:val="28"/>
        </w:rPr>
        <w:t>однослойная</w:t>
      </w:r>
      <w:proofErr w:type="gramEnd"/>
      <w:r w:rsidRPr="00117C62">
        <w:rPr>
          <w:sz w:val="28"/>
          <w:szCs w:val="28"/>
        </w:rPr>
        <w:t>, многослойная, армированная и неармированная, с защитным слоем и без него.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Однослойная</w:t>
      </w:r>
      <w:proofErr w:type="gramEnd"/>
      <w:r w:rsidRPr="00117C62">
        <w:rPr>
          <w:sz w:val="28"/>
          <w:szCs w:val="28"/>
        </w:rPr>
        <w:t>, многослойная, армированная и неармированная, с защитным слоем и без него, вентилируемая.</w:t>
      </w:r>
    </w:p>
    <w:p w:rsidR="0054624C" w:rsidRPr="00117C62" w:rsidRDefault="005462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Многослойная, армированная</w:t>
      </w:r>
    </w:p>
    <w:p w:rsidR="00A96C4C" w:rsidRPr="00117C62" w:rsidRDefault="00A96C4C" w:rsidP="00A96C4C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подготовительные процессы применяются при подготовке бетонной поверхности к гидроизоляции?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Просушивание поверхности, повышение уровня грунтовых вод до отметки, находящейся более 50 см ниже нижней отметки гидроизоляции, очистка от грязи, снятие бугров и неровностей, срезка выступающих концов арматуры, заделывание впадин и раковин цементным раствором,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Понижение уровня грунтовых вод до отметки, находящейся более 50 см ниже нижней отметки гидроизоляции, очистка от грязи, снятие бугров и неровностей, срезка выступающих концов арматуры, заделывание впадин и раковин цементным раствором, просушивание поверхности,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Очистка от грязи, снятие бугров и неровностей, бетонирование, срезка выступающих концов арматуры, заделывание впадин и раковин цементным раствором, просушивание поверхности,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Понижение уровня грунтовых вод до отметки, находящейся более 50 см ниже нижней отметки гидроизоляции, очистка от грязи, снятие бугров и неровностей, сварка выступающих концов арматуры, заделывание впадин и раковин цементным раствором, просушивание поверхности, грунтование.</w:t>
      </w:r>
    </w:p>
    <w:p w:rsidR="0054624C" w:rsidRPr="00117C62" w:rsidRDefault="005462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Заделывание впадин и раковин цементным раствором, просушивание поверхности, грунтование</w:t>
      </w:r>
    </w:p>
    <w:p w:rsidR="00CA3AA8" w:rsidRPr="00117C62" w:rsidRDefault="00CA3AA8" w:rsidP="00CA3AA8">
      <w:pPr>
        <w:spacing w:before="120" w:after="120"/>
        <w:ind w:firstLine="0"/>
        <w:rPr>
          <w:sz w:val="28"/>
          <w:szCs w:val="28"/>
        </w:rPr>
      </w:pPr>
    </w:p>
    <w:p w:rsidR="00E12A8B" w:rsidRPr="00117C62" w:rsidRDefault="00E12A8B" w:rsidP="00E12A8B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технологии используются для герметизации тоннелей в водоносных </w:t>
      </w:r>
      <w:proofErr w:type="gramStart"/>
      <w:r w:rsidRPr="00117C62">
        <w:rPr>
          <w:b/>
          <w:sz w:val="28"/>
          <w:szCs w:val="28"/>
        </w:rPr>
        <w:t>породах</w:t>
      </w:r>
      <w:proofErr w:type="gramEnd"/>
      <w:r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762AEC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 и оклеечная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Штукатурная и оклеечная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и инъекционная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и </w:t>
      </w:r>
      <w:proofErr w:type="spellStart"/>
      <w:r w:rsidRPr="00117C62">
        <w:rPr>
          <w:sz w:val="28"/>
          <w:szCs w:val="28"/>
        </w:rPr>
        <w:t>оклеечная</w:t>
      </w:r>
      <w:proofErr w:type="spellEnd"/>
      <w:r w:rsidRPr="00117C62">
        <w:rPr>
          <w:sz w:val="28"/>
          <w:szCs w:val="28"/>
        </w:rPr>
        <w:t xml:space="preserve"> гидроизоляция.</w:t>
      </w:r>
    </w:p>
    <w:p w:rsidR="0054624C" w:rsidRPr="00117C62" w:rsidRDefault="0054624C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 и штукатурная гидроизоляция.</w:t>
      </w:r>
    </w:p>
    <w:p w:rsidR="00E12A8B" w:rsidRPr="00117C62" w:rsidRDefault="00E12A8B" w:rsidP="00E12A8B">
      <w:pPr>
        <w:spacing w:before="120" w:after="120"/>
        <w:ind w:firstLine="0"/>
        <w:rPr>
          <w:sz w:val="28"/>
          <w:szCs w:val="28"/>
        </w:rPr>
      </w:pPr>
    </w:p>
    <w:p w:rsidR="001D50E8" w:rsidRPr="00117C62" w:rsidRDefault="00D305FA" w:rsidP="008B0D5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Какое определение соответствует термину «</w:t>
      </w:r>
      <w:proofErr w:type="spellStart"/>
      <w:r w:rsidRPr="00117C62">
        <w:rPr>
          <w:b/>
          <w:sz w:val="28"/>
          <w:szCs w:val="28"/>
        </w:rPr>
        <w:t>зачеканка</w:t>
      </w:r>
      <w:proofErr w:type="spellEnd"/>
      <w:r w:rsidRPr="00117C62">
        <w:rPr>
          <w:b/>
          <w:sz w:val="28"/>
          <w:szCs w:val="28"/>
        </w:rPr>
        <w:t>»?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1D50E8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раструбов трубопроводов или швов между тюбингами тоннельной обделки расширяющимся цементом с помощью ручных чеканок или пневматических молотков с чеканками.</w:t>
      </w:r>
    </w:p>
    <w:p w:rsidR="00D50BA6" w:rsidRPr="00117C62" w:rsidRDefault="002D5459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З</w:t>
      </w:r>
      <w:r w:rsidR="00D50BA6" w:rsidRPr="00117C62">
        <w:rPr>
          <w:sz w:val="28"/>
          <w:szCs w:val="28"/>
        </w:rPr>
        <w:t>аделка раструбов трубопроводов или швов между тюбингами тоннельной обделки герметиком с помощью ручных чеканок или пневматических молотков с чеканками.</w:t>
      </w:r>
    </w:p>
    <w:p w:rsidR="00D50BA6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раструбов трубопроводов или швов между тюбингами тоннельной обделки цементным раствором.</w:t>
      </w:r>
    </w:p>
    <w:p w:rsidR="00D50BA6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Плотная заделка швов между панелями тоннельной обделки </w:t>
      </w:r>
      <w:r w:rsidR="00D305FA" w:rsidRPr="00117C62">
        <w:rPr>
          <w:sz w:val="28"/>
          <w:szCs w:val="28"/>
        </w:rPr>
        <w:t>битумом</w:t>
      </w:r>
      <w:r w:rsidRPr="00117C62">
        <w:rPr>
          <w:sz w:val="28"/>
          <w:szCs w:val="28"/>
        </w:rPr>
        <w:t xml:space="preserve"> с помощью ручных чеканок или пневматических молотков с чеканками.</w:t>
      </w:r>
    </w:p>
    <w:p w:rsidR="0054624C" w:rsidRPr="00117C62" w:rsidRDefault="0054624C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швов.</w:t>
      </w:r>
    </w:p>
    <w:p w:rsidR="00D50BA6" w:rsidRPr="00117C62" w:rsidRDefault="00D50BA6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41C9E" w:rsidRPr="00117C62" w:rsidRDefault="00341C9E" w:rsidP="00341C9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способы </w:t>
      </w:r>
      <w:r w:rsidR="009D387F" w:rsidRPr="00117C62">
        <w:rPr>
          <w:b/>
          <w:sz w:val="28"/>
          <w:szCs w:val="28"/>
        </w:rPr>
        <w:t xml:space="preserve">подготовки поверхности перед устройством гидроизоляции </w:t>
      </w:r>
      <w:r w:rsidRPr="00117C62">
        <w:rPr>
          <w:b/>
          <w:sz w:val="28"/>
          <w:szCs w:val="28"/>
        </w:rPr>
        <w:t xml:space="preserve">относятся к </w:t>
      </w:r>
      <w:r w:rsidR="009D387F" w:rsidRPr="00117C62">
        <w:rPr>
          <w:b/>
          <w:sz w:val="28"/>
          <w:szCs w:val="28"/>
        </w:rPr>
        <w:t>гидроизоляции подземных сооружений</w:t>
      </w:r>
      <w:r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D305FA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Термический, оклеечный, м</w:t>
      </w:r>
      <w:r w:rsidR="00341C9E" w:rsidRPr="00117C62">
        <w:rPr>
          <w:sz w:val="28"/>
          <w:szCs w:val="28"/>
        </w:rPr>
        <w:t>еханический, гидравлический</w:t>
      </w:r>
      <w:r w:rsidR="00895B4D" w:rsidRPr="00117C62">
        <w:rPr>
          <w:sz w:val="28"/>
          <w:szCs w:val="28"/>
        </w:rPr>
        <w:t>.</w:t>
      </w:r>
      <w:r w:rsidR="00341C9E" w:rsidRPr="00117C62">
        <w:rPr>
          <w:sz w:val="28"/>
          <w:szCs w:val="28"/>
        </w:rPr>
        <w:t xml:space="preserve"> 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Гидравлический, термический, способ инъецирования, химический.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Механический, гидравлический, термический, химический.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Химический, механический, облицовочный, термический</w:t>
      </w:r>
      <w:r w:rsidR="00895B4D" w:rsidRPr="00117C62">
        <w:rPr>
          <w:sz w:val="28"/>
          <w:szCs w:val="28"/>
        </w:rPr>
        <w:t>.</w:t>
      </w:r>
      <w:r w:rsidRPr="00117C62">
        <w:rPr>
          <w:sz w:val="28"/>
          <w:szCs w:val="28"/>
        </w:rPr>
        <w:t xml:space="preserve"> </w:t>
      </w:r>
    </w:p>
    <w:p w:rsidR="0054624C" w:rsidRPr="00117C62" w:rsidRDefault="0054624C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Термический, способ </w:t>
      </w:r>
      <w:proofErr w:type="spellStart"/>
      <w:r w:rsidRPr="00117C62">
        <w:rPr>
          <w:sz w:val="28"/>
          <w:szCs w:val="28"/>
        </w:rPr>
        <w:t>инъецирования</w:t>
      </w:r>
      <w:proofErr w:type="spellEnd"/>
      <w:r w:rsidRPr="00117C62">
        <w:rPr>
          <w:sz w:val="28"/>
          <w:szCs w:val="28"/>
        </w:rPr>
        <w:t>.</w:t>
      </w:r>
    </w:p>
    <w:p w:rsidR="00D50BA6" w:rsidRPr="00117C62" w:rsidRDefault="00D50BA6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9D387F" w:rsidRPr="00117C62" w:rsidRDefault="009D387F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460872" w:rsidRPr="00117C62" w:rsidRDefault="00460872" w:rsidP="0046087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основные требования к каче</w:t>
      </w:r>
      <w:r w:rsidRPr="00117C62">
        <w:rPr>
          <w:b/>
          <w:sz w:val="28"/>
          <w:szCs w:val="28"/>
        </w:rPr>
        <w:softHyphen/>
        <w:t>ству подготовки бетонных и железобетонных поверхностей?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60872" w:rsidRPr="00117C62" w:rsidRDefault="00C6700F" w:rsidP="00460872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трещин (особенно параллельных деформационным швам), о</w:t>
      </w:r>
      <w:r w:rsidR="00460872" w:rsidRPr="00117C62">
        <w:rPr>
          <w:sz w:val="28"/>
          <w:szCs w:val="28"/>
        </w:rPr>
        <w:t xml:space="preserve">тсутствие рыхлых легко отслаивающихся элементов; </w:t>
      </w:r>
      <w:r w:rsidRPr="00117C62">
        <w:rPr>
          <w:sz w:val="28"/>
          <w:szCs w:val="28"/>
        </w:rPr>
        <w:t xml:space="preserve">наличие </w:t>
      </w:r>
      <w:r w:rsidR="00460872" w:rsidRPr="00117C62">
        <w:rPr>
          <w:sz w:val="28"/>
          <w:szCs w:val="28"/>
        </w:rPr>
        <w:t>сколов и рако</w:t>
      </w:r>
      <w:r w:rsidR="00460872" w:rsidRPr="00117C62">
        <w:rPr>
          <w:sz w:val="28"/>
          <w:szCs w:val="28"/>
        </w:rPr>
        <w:softHyphen/>
        <w:t xml:space="preserve">вин, участков непровибрированного бетона; необходимая ровность поверхности; прочность бетона на отрыв – не менее </w:t>
      </w:r>
      <w:r w:rsidRPr="00117C62">
        <w:rPr>
          <w:sz w:val="28"/>
          <w:szCs w:val="28"/>
        </w:rPr>
        <w:t>0</w:t>
      </w:r>
      <w:r w:rsidR="00460872" w:rsidRPr="00117C62">
        <w:rPr>
          <w:sz w:val="28"/>
          <w:szCs w:val="28"/>
        </w:rPr>
        <w:t>,5 МПа; отсутствие загрязнений и материалов, пре</w:t>
      </w:r>
      <w:r w:rsidR="00460872" w:rsidRPr="00117C62">
        <w:rPr>
          <w:sz w:val="28"/>
          <w:szCs w:val="28"/>
        </w:rPr>
        <w:softHyphen/>
        <w:t>пятствующих адгезии</w:t>
      </w:r>
      <w:r w:rsidRPr="00117C62">
        <w:rPr>
          <w:sz w:val="28"/>
          <w:szCs w:val="28"/>
        </w:rPr>
        <w:t>;</w:t>
      </w:r>
      <w:r w:rsidR="00460872" w:rsidRPr="00117C62">
        <w:rPr>
          <w:sz w:val="28"/>
          <w:szCs w:val="28"/>
        </w:rPr>
        <w:t xml:space="preserve"> отсутствие бетона, загрязненного хлоридами на всю глубину; </w:t>
      </w:r>
      <w:r w:rsidRPr="00117C62">
        <w:rPr>
          <w:sz w:val="28"/>
          <w:szCs w:val="28"/>
        </w:rPr>
        <w:t>не</w:t>
      </w:r>
      <w:r w:rsidR="00460872" w:rsidRPr="00117C62">
        <w:rPr>
          <w:sz w:val="28"/>
          <w:szCs w:val="28"/>
        </w:rPr>
        <w:t>допустимая влажность бетона основания (включая глубинную влажность).</w:t>
      </w:r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Отсутствие бетона, загрязненного хлоридами на всю глубину; допустимая влажность бетона основания (включая глубинную влажность); отсутствие рыхлых легко отслаивающихся элементов; отсутствие трещин, сколов и рако</w:t>
      </w:r>
      <w:r w:rsidRPr="00117C62">
        <w:rPr>
          <w:sz w:val="28"/>
          <w:szCs w:val="28"/>
        </w:rPr>
        <w:softHyphen/>
        <w:t>вин, участков непровибрированного бетона; необходимая ровность поверхности; прочность бетона на отрыв – не менее 2,5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т.д.);.</w:t>
      </w:r>
      <w:proofErr w:type="gramEnd"/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lastRenderedPageBreak/>
        <w:t>Отсутствие рыхлых легко отслаивающихся элементов; отсутствие трещин (особенно параллельных деформационным швам), сколов и рако</w:t>
      </w:r>
      <w:r w:rsidRPr="00117C62">
        <w:rPr>
          <w:sz w:val="28"/>
          <w:szCs w:val="28"/>
        </w:rPr>
        <w:softHyphen/>
        <w:t>вин, участков непровибрированного бетона; необходимая ровность поверхности; прочность бетона на отрыв – не менее 1,5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 отсутствие бетона, загрязненного хлоридами на всю глубину;</w:t>
      </w:r>
      <w:proofErr w:type="gramEnd"/>
      <w:r w:rsidRPr="00117C62">
        <w:rPr>
          <w:sz w:val="28"/>
          <w:szCs w:val="28"/>
        </w:rPr>
        <w:t xml:space="preserve"> допустимая влажность бетона основания (включая глубинную влажность).</w:t>
      </w:r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Отсутствие рыхлых легко отслаивающихся элементов; отсутствие трещин (особенно перпендикулярных деформационным швам), сколов и рако</w:t>
      </w:r>
      <w:r w:rsidRPr="00117C62">
        <w:rPr>
          <w:sz w:val="28"/>
          <w:szCs w:val="28"/>
        </w:rPr>
        <w:softHyphen/>
        <w:t>вин, участков непровибрированного бетона; необходимая ровность поверхности; прочность бетона на отрыв – не менее 1,0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 отсутствие бетона, загрязненного хлоридами на всю глубину;</w:t>
      </w:r>
      <w:proofErr w:type="gramEnd"/>
      <w:r w:rsidRPr="00117C62">
        <w:rPr>
          <w:sz w:val="28"/>
          <w:szCs w:val="28"/>
        </w:rPr>
        <w:t xml:space="preserve"> допустимая влажность бетона основания (включая глубинную влажность).</w:t>
      </w:r>
    </w:p>
    <w:p w:rsidR="0054624C" w:rsidRPr="00117C62" w:rsidRDefault="0054624C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рыхлых легко отслаивающихся элементов.</w:t>
      </w:r>
    </w:p>
    <w:p w:rsidR="00C6700F" w:rsidRPr="00117C62" w:rsidRDefault="00C6700F" w:rsidP="00C6700F">
      <w:pPr>
        <w:spacing w:before="120" w:after="120"/>
        <w:rPr>
          <w:sz w:val="28"/>
          <w:szCs w:val="28"/>
        </w:rPr>
      </w:pPr>
    </w:p>
    <w:p w:rsidR="00C6700F" w:rsidRPr="00117C62" w:rsidRDefault="00C6700F" w:rsidP="00C6700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 загрязнения и материалы, пре</w:t>
      </w:r>
      <w:r w:rsidRPr="00117C62">
        <w:rPr>
          <w:b/>
          <w:sz w:val="28"/>
          <w:szCs w:val="28"/>
        </w:rPr>
        <w:softHyphen/>
        <w:t>пятствуют адгезии?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D387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Грязь, пыль, цементно</w:t>
      </w:r>
      <w:r w:rsidRPr="00117C62">
        <w:rPr>
          <w:sz w:val="28"/>
          <w:szCs w:val="28"/>
        </w:rPr>
        <w:softHyphen/>
        <w:t xml:space="preserve">е молочко, </w:t>
      </w:r>
      <w:r w:rsidR="000D2458" w:rsidRPr="00117C62">
        <w:rPr>
          <w:sz w:val="28"/>
          <w:szCs w:val="28"/>
        </w:rPr>
        <w:t>о</w:t>
      </w:r>
      <w:r w:rsidRPr="00117C62">
        <w:rPr>
          <w:sz w:val="28"/>
          <w:szCs w:val="28"/>
        </w:rPr>
        <w:t>палубочная смазка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Опалубочная смазка, шероховатость, пыль, цементно</w:t>
      </w:r>
      <w:r w:rsidRPr="00117C62">
        <w:rPr>
          <w:sz w:val="28"/>
          <w:szCs w:val="28"/>
        </w:rPr>
        <w:softHyphen/>
        <w:t>е молочко,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Грязь, пыль, опалубочная смазка, </w:t>
      </w:r>
      <w:r w:rsidR="00177F1F" w:rsidRPr="00117C62">
        <w:rPr>
          <w:sz w:val="28"/>
          <w:szCs w:val="28"/>
        </w:rPr>
        <w:t>допустимая влажность</w:t>
      </w:r>
      <w:r w:rsidRPr="00117C62">
        <w:rPr>
          <w:sz w:val="28"/>
          <w:szCs w:val="28"/>
        </w:rPr>
        <w:t>,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Пыль, цементно</w:t>
      </w:r>
      <w:r w:rsidRPr="00117C62">
        <w:rPr>
          <w:sz w:val="28"/>
          <w:szCs w:val="28"/>
        </w:rPr>
        <w:softHyphen/>
        <w:t xml:space="preserve">е молочко, </w:t>
      </w:r>
      <w:r w:rsidR="000D2458" w:rsidRPr="00117C62">
        <w:rPr>
          <w:sz w:val="28"/>
          <w:szCs w:val="28"/>
        </w:rPr>
        <w:t xml:space="preserve">отсутствие раковин, наплывов, сколов рёбер, </w:t>
      </w:r>
      <w:r w:rsidRPr="00117C62">
        <w:rPr>
          <w:sz w:val="28"/>
          <w:szCs w:val="28"/>
        </w:rPr>
        <w:t>опалубочная смазка,  и т.д.</w:t>
      </w:r>
      <w:proofErr w:type="gramEnd"/>
    </w:p>
    <w:p w:rsidR="0054624C" w:rsidRPr="00117C62" w:rsidRDefault="0054624C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Допустимая влажность, отсутствие раковин.</w:t>
      </w:r>
    </w:p>
    <w:p w:rsidR="00C6700F" w:rsidRPr="00117C62" w:rsidRDefault="00C6700F" w:rsidP="00C6700F">
      <w:pPr>
        <w:spacing w:before="120" w:after="120"/>
        <w:rPr>
          <w:sz w:val="28"/>
          <w:szCs w:val="28"/>
        </w:rPr>
      </w:pPr>
    </w:p>
    <w:p w:rsidR="000D2458" w:rsidRPr="00117C62" w:rsidRDefault="000D2458" w:rsidP="000D2458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 инструменты и оборудование используют при механическом способе обработки бетонной поверхности?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Пассатижи,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</w:t>
      </w:r>
      <w:r w:rsidR="00A62FAB" w:rsidRPr="00117C62">
        <w:rPr>
          <w:sz w:val="28"/>
          <w:szCs w:val="28"/>
        </w:rPr>
        <w:t>киянка,</w:t>
      </w:r>
      <w:r w:rsidRPr="00117C62">
        <w:rPr>
          <w:sz w:val="28"/>
          <w:szCs w:val="28"/>
        </w:rPr>
        <w:t xml:space="preserve"> пескоструйная и дробеструйная установки, шлифовальная машина,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пескоструйная и дробеструйная установки, </w:t>
      </w:r>
      <w:r w:rsidR="00A62FAB" w:rsidRPr="00117C62">
        <w:rPr>
          <w:sz w:val="28"/>
          <w:szCs w:val="28"/>
        </w:rPr>
        <w:t>тиски</w:t>
      </w:r>
      <w:r w:rsidRPr="00117C62">
        <w:rPr>
          <w:sz w:val="28"/>
          <w:szCs w:val="28"/>
        </w:rPr>
        <w:t>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</w:t>
      </w:r>
      <w:r w:rsidR="00A62FAB" w:rsidRPr="00117C62">
        <w:rPr>
          <w:sz w:val="28"/>
          <w:szCs w:val="28"/>
        </w:rPr>
        <w:t>распылительная</w:t>
      </w:r>
      <w:r w:rsidRPr="00117C62">
        <w:rPr>
          <w:sz w:val="28"/>
          <w:szCs w:val="28"/>
        </w:rPr>
        <w:t xml:space="preserve"> установк</w:t>
      </w:r>
      <w:r w:rsidR="00A62FAB" w:rsidRPr="00117C62">
        <w:rPr>
          <w:sz w:val="28"/>
          <w:szCs w:val="28"/>
        </w:rPr>
        <w:t>а</w:t>
      </w:r>
      <w:r w:rsidRPr="00117C62">
        <w:rPr>
          <w:sz w:val="28"/>
          <w:szCs w:val="28"/>
        </w:rPr>
        <w:t>, шлифовальная машина,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пескоструйная и дробеструйная установки, шлифовальная машина, </w:t>
      </w:r>
      <w:r w:rsidR="0025012A" w:rsidRPr="00117C62">
        <w:rPr>
          <w:sz w:val="28"/>
          <w:szCs w:val="28"/>
        </w:rPr>
        <w:t xml:space="preserve">вибрационная </w:t>
      </w:r>
      <w:r w:rsidRPr="00117C62">
        <w:rPr>
          <w:sz w:val="28"/>
          <w:szCs w:val="28"/>
        </w:rPr>
        <w:t>фрез</w:t>
      </w:r>
      <w:r w:rsidR="00577181" w:rsidRPr="00117C62">
        <w:rPr>
          <w:sz w:val="28"/>
          <w:szCs w:val="28"/>
        </w:rPr>
        <w:t>а</w:t>
      </w:r>
      <w:r w:rsidRPr="00117C62">
        <w:rPr>
          <w:sz w:val="28"/>
          <w:szCs w:val="28"/>
        </w:rPr>
        <w:t>.</w:t>
      </w:r>
    </w:p>
    <w:p w:rsidR="00F13210" w:rsidRPr="00117C62" w:rsidRDefault="00F13210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</w:p>
    <w:p w:rsidR="00D05360" w:rsidRPr="00117C62" w:rsidRDefault="00D05360" w:rsidP="00D05360">
      <w:pPr>
        <w:spacing w:before="120" w:after="120"/>
        <w:rPr>
          <w:sz w:val="28"/>
          <w:szCs w:val="28"/>
        </w:rPr>
      </w:pPr>
    </w:p>
    <w:p w:rsidR="00C927AE" w:rsidRPr="00117C62" w:rsidRDefault="00C927AE" w:rsidP="00C927A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Какое  оборудование используют при гидравлическом способе обработки бетонной поверхности?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0D2458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10 до 120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 до 10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5 до 180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180 до 1200 атм.</w:t>
      </w:r>
    </w:p>
    <w:p w:rsidR="00F13210" w:rsidRPr="00117C62" w:rsidRDefault="00F13210" w:rsidP="00F13210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свыше 1200 атм.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05360" w:rsidRPr="00117C62" w:rsidRDefault="00D05360" w:rsidP="00267D12">
      <w:pPr>
        <w:spacing w:before="120" w:after="120"/>
        <w:rPr>
          <w:b/>
          <w:sz w:val="28"/>
          <w:szCs w:val="28"/>
        </w:rPr>
      </w:pPr>
    </w:p>
    <w:p w:rsidR="00267D12" w:rsidRPr="00117C62" w:rsidRDefault="00267D12" w:rsidP="00267D1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proofErr w:type="gramStart"/>
      <w:r w:rsidRPr="00117C62">
        <w:rPr>
          <w:b/>
          <w:sz w:val="28"/>
          <w:szCs w:val="28"/>
        </w:rPr>
        <w:t>В</w:t>
      </w:r>
      <w:proofErr w:type="gramEnd"/>
      <w:r w:rsidRPr="00117C62">
        <w:rPr>
          <w:b/>
          <w:sz w:val="28"/>
          <w:szCs w:val="28"/>
        </w:rPr>
        <w:t xml:space="preserve"> какой после</w:t>
      </w:r>
      <w:r w:rsidRPr="00117C62">
        <w:rPr>
          <w:b/>
          <w:sz w:val="28"/>
          <w:szCs w:val="28"/>
        </w:rPr>
        <w:softHyphen/>
        <w:t xml:space="preserve">довательности </w:t>
      </w:r>
      <w:r w:rsidR="00096905" w:rsidRPr="00117C62">
        <w:rPr>
          <w:b/>
          <w:sz w:val="28"/>
          <w:szCs w:val="28"/>
        </w:rPr>
        <w:t>выполняются работы п</w:t>
      </w:r>
      <w:r w:rsidRPr="00117C62">
        <w:rPr>
          <w:b/>
          <w:sz w:val="28"/>
          <w:szCs w:val="28"/>
        </w:rPr>
        <w:t>ри ремонте дефектов в бетоне (раковин, ско</w:t>
      </w:r>
      <w:r w:rsidRPr="00117C62">
        <w:rPr>
          <w:b/>
          <w:sz w:val="28"/>
          <w:szCs w:val="28"/>
        </w:rPr>
        <w:softHyphen/>
        <w:t xml:space="preserve">лов, участков </w:t>
      </w:r>
      <w:proofErr w:type="spellStart"/>
      <w:r w:rsidRPr="00117C62">
        <w:rPr>
          <w:b/>
          <w:sz w:val="28"/>
          <w:szCs w:val="28"/>
        </w:rPr>
        <w:t>непровибрированного</w:t>
      </w:r>
      <w:proofErr w:type="spellEnd"/>
      <w:r w:rsidRPr="00117C62">
        <w:rPr>
          <w:b/>
          <w:sz w:val="28"/>
          <w:szCs w:val="28"/>
        </w:rPr>
        <w:t xml:space="preserve"> бетона и т.д.)</w:t>
      </w:r>
      <w:r w:rsidR="00096905"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267D12" w:rsidRPr="00117C62" w:rsidRDefault="00267D12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алмаз</w:t>
      </w:r>
      <w:r w:rsidRPr="00117C62">
        <w:rPr>
          <w:sz w:val="28"/>
          <w:szCs w:val="28"/>
        </w:rPr>
        <w:softHyphen/>
        <w:t xml:space="preserve">ным инструментом производится обрезка бетона по плоскости перпендикулярной поверхности на глубину </w:t>
      </w:r>
      <w:r w:rsidR="00096905" w:rsidRPr="00117C62">
        <w:rPr>
          <w:sz w:val="28"/>
          <w:szCs w:val="28"/>
        </w:rPr>
        <w:t xml:space="preserve">от 10 до </w:t>
      </w:r>
      <w:r w:rsidRPr="00117C62">
        <w:rPr>
          <w:sz w:val="28"/>
          <w:szCs w:val="28"/>
        </w:rPr>
        <w:t>20 мм, не доходя до арматуры на 5-</w:t>
      </w:r>
      <w:r w:rsidR="00096905" w:rsidRPr="00117C62">
        <w:rPr>
          <w:sz w:val="28"/>
          <w:szCs w:val="28"/>
        </w:rPr>
        <w:t>10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режущим инструментом производится обрезка бетона по плоскости перпендикулярной поверхности на глубину от 10 до 20 мм, не доходя до арматуры на 5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алмаз</w:t>
      </w:r>
      <w:r w:rsidRPr="00117C62">
        <w:rPr>
          <w:sz w:val="28"/>
          <w:szCs w:val="28"/>
        </w:rPr>
        <w:softHyphen/>
        <w:t>ным инструментом производится снятие слоя бетона по плоскости параллельной поверхности на глубину от 5 до 10 мм, не доходя до арматуры на 20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ударным инструментом производится обрезка бетона по плоскости перпендикулярной поверхности на глубину от 1 до 5 мм, не доходя до арматуры.</w:t>
      </w:r>
    </w:p>
    <w:p w:rsidR="00F13210" w:rsidRPr="00117C62" w:rsidRDefault="00F13210" w:rsidP="00F13210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ударным инструментом производится обрезка бетона по плоскости перпендикулярной поверхности на глубину от 15 до 30 мм, не доходя до арматуры.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F622D" w:rsidRPr="00117C62" w:rsidRDefault="005F622D" w:rsidP="005F622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Какое определение относится к термину «</w:t>
      </w:r>
      <w:proofErr w:type="spellStart"/>
      <w:r w:rsidRPr="00117C62">
        <w:rPr>
          <w:b/>
          <w:sz w:val="28"/>
          <w:szCs w:val="28"/>
        </w:rPr>
        <w:t>праймер</w:t>
      </w:r>
      <w:proofErr w:type="spellEnd"/>
      <w:r w:rsidRPr="00117C62">
        <w:rPr>
          <w:b/>
          <w:sz w:val="28"/>
          <w:szCs w:val="28"/>
        </w:rPr>
        <w:t xml:space="preserve"> (грунтовка)»?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F622D" w:rsidRPr="00117C62" w:rsidRDefault="005F622D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lastRenderedPageBreak/>
        <w:t xml:space="preserve">Материал, используемый для увеличения сцепления гидроизоляционного покрытия с основанием, содержащий </w:t>
      </w:r>
      <w:r w:rsidR="00CF78B2" w:rsidRPr="00117C62">
        <w:rPr>
          <w:sz w:val="28"/>
          <w:szCs w:val="28"/>
        </w:rPr>
        <w:t>высо</w:t>
      </w:r>
      <w:r w:rsidRPr="00117C62">
        <w:rPr>
          <w:sz w:val="28"/>
          <w:szCs w:val="28"/>
        </w:rPr>
        <w:t xml:space="preserve">кое количество вяжущего (от </w:t>
      </w:r>
      <w:r w:rsidR="00CF78B2" w:rsidRPr="00117C62">
        <w:rPr>
          <w:sz w:val="28"/>
          <w:szCs w:val="28"/>
        </w:rPr>
        <w:t>4</w:t>
      </w:r>
      <w:r w:rsidRPr="00117C62">
        <w:rPr>
          <w:sz w:val="28"/>
          <w:szCs w:val="28"/>
        </w:rPr>
        <w:t xml:space="preserve">5% до </w:t>
      </w:r>
      <w:r w:rsidR="00CF78B2" w:rsidRPr="00117C62">
        <w:rPr>
          <w:sz w:val="28"/>
          <w:szCs w:val="28"/>
        </w:rPr>
        <w:t>8</w:t>
      </w:r>
      <w:r w:rsidRPr="00117C62">
        <w:rPr>
          <w:sz w:val="28"/>
          <w:szCs w:val="28"/>
        </w:rPr>
        <w:t>5% по массе).</w:t>
      </w:r>
      <w:proofErr w:type="gramEnd"/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основанием, содержащий низкое количество вяжущего (от 25% до 45% по массе).</w:t>
      </w:r>
      <w:proofErr w:type="gramEnd"/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основанием, содержащий низкое количество вяжущего (от 15% до 25% по массе).</w:t>
      </w:r>
      <w:proofErr w:type="gramEnd"/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Материал, используемый для уменьшения сцепления гидроизоляционного покрытия с основанием, содержащий низкое количество вяжущего (от 25% до 45% по массе).</w:t>
      </w:r>
      <w:proofErr w:type="gramEnd"/>
    </w:p>
    <w:p w:rsidR="00F13210" w:rsidRPr="00117C62" w:rsidRDefault="00F13210" w:rsidP="00F13210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05360" w:rsidRPr="00117C62" w:rsidRDefault="00D05360" w:rsidP="00C6700F">
      <w:pPr>
        <w:spacing w:before="120" w:after="120"/>
        <w:rPr>
          <w:sz w:val="28"/>
          <w:szCs w:val="28"/>
        </w:rPr>
      </w:pPr>
    </w:p>
    <w:p w:rsidR="00527B79" w:rsidRPr="00117C62" w:rsidRDefault="00527B79" w:rsidP="00527B79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 наклеивают </w:t>
      </w:r>
      <w:r w:rsidR="003E0EBF" w:rsidRPr="00117C62">
        <w:rPr>
          <w:b/>
          <w:sz w:val="28"/>
          <w:szCs w:val="28"/>
        </w:rPr>
        <w:t>на основани</w:t>
      </w:r>
      <w:proofErr w:type="gramStart"/>
      <w:r w:rsidR="003E0EBF" w:rsidRPr="00117C62">
        <w:rPr>
          <w:b/>
          <w:sz w:val="28"/>
          <w:szCs w:val="28"/>
        </w:rPr>
        <w:t>е</w:t>
      </w:r>
      <w:proofErr w:type="gramEnd"/>
      <w:r w:rsidR="003E0EBF" w:rsidRPr="00117C62">
        <w:rPr>
          <w:b/>
          <w:sz w:val="28"/>
          <w:szCs w:val="28"/>
        </w:rPr>
        <w:t xml:space="preserve"> </w:t>
      </w:r>
      <w:r w:rsidRPr="00117C62">
        <w:rPr>
          <w:b/>
          <w:sz w:val="28"/>
          <w:szCs w:val="28"/>
        </w:rPr>
        <w:t xml:space="preserve">полотна смежных рулонов при устройстве </w:t>
      </w:r>
      <w:proofErr w:type="spellStart"/>
      <w:r w:rsidRPr="00117C62">
        <w:rPr>
          <w:b/>
          <w:sz w:val="28"/>
          <w:szCs w:val="28"/>
        </w:rPr>
        <w:t>оклеечной</w:t>
      </w:r>
      <w:proofErr w:type="spellEnd"/>
      <w:r w:rsidRPr="00117C62">
        <w:rPr>
          <w:b/>
          <w:sz w:val="28"/>
          <w:szCs w:val="28"/>
        </w:rPr>
        <w:t xml:space="preserve"> гидроизоляции?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200 мм и не менее 250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220 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100 мм и не менее 150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120 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50 мм и не менее 150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80 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100 мм и не менее 200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90 мм).</w:t>
      </w:r>
    </w:p>
    <w:p w:rsidR="00F13210" w:rsidRPr="00117C62" w:rsidRDefault="00F13210" w:rsidP="00F13210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30 мм и не менее 100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90 мм).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267D12" w:rsidRPr="00117C62" w:rsidRDefault="00267D12" w:rsidP="00C6700F">
      <w:pPr>
        <w:spacing w:before="120" w:after="120"/>
        <w:rPr>
          <w:sz w:val="28"/>
          <w:szCs w:val="28"/>
        </w:rPr>
      </w:pPr>
    </w:p>
    <w:p w:rsidR="00F736FC" w:rsidRPr="00117C62" w:rsidRDefault="00F736FC" w:rsidP="00F736F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proofErr w:type="gramStart"/>
      <w:r w:rsidRPr="00117C62">
        <w:rPr>
          <w:b/>
          <w:sz w:val="28"/>
          <w:szCs w:val="28"/>
        </w:rPr>
        <w:t>В</w:t>
      </w:r>
      <w:proofErr w:type="gramEnd"/>
      <w:r w:rsidRPr="00117C62">
        <w:rPr>
          <w:b/>
          <w:sz w:val="28"/>
          <w:szCs w:val="28"/>
        </w:rPr>
        <w:t xml:space="preserve"> каком порядке укладывают рулоны при устройстве гидроизоляционной мембраны на вертикальных и наклонных конструкциях?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rFonts w:ascii="Courier New" w:eastAsia="Times New Roman" w:hAnsi="Courier New" w:cs="Courier New"/>
          <w:szCs w:val="24"/>
        </w:rPr>
      </w:pPr>
      <w:r w:rsidRPr="00117C62">
        <w:rPr>
          <w:sz w:val="28"/>
          <w:szCs w:val="28"/>
        </w:rPr>
        <w:lastRenderedPageBreak/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монтажа, с креплением к поверхности конструкции тарельчатыми держателями диаметром 50 мм.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сверху вниз поэтапно на высоту, определяемую тех</w:t>
      </w:r>
      <w:r w:rsidRPr="00117C62">
        <w:rPr>
          <w:sz w:val="28"/>
          <w:szCs w:val="28"/>
        </w:rPr>
        <w:softHyphen/>
        <w:t xml:space="preserve">нологическим регламентом монтажа 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монтажа, с креплением крепёжными рейками.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 xml:space="preserve">нологическим регламентом монтажа, с креплением к поверхности конструкции тарельчатыми держателями диаметром </w:t>
      </w:r>
      <w:r w:rsidR="00926AE6" w:rsidRPr="00117C62">
        <w:rPr>
          <w:sz w:val="28"/>
          <w:szCs w:val="28"/>
        </w:rPr>
        <w:t>200 </w:t>
      </w:r>
      <w:r w:rsidRPr="00117C62">
        <w:rPr>
          <w:sz w:val="28"/>
          <w:szCs w:val="28"/>
        </w:rPr>
        <w:t xml:space="preserve">мм. </w:t>
      </w:r>
    </w:p>
    <w:p w:rsidR="00F13210" w:rsidRPr="00117C62" w:rsidRDefault="00F13210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</w:t>
      </w:r>
    </w:p>
    <w:p w:rsidR="000D2458" w:rsidRPr="00117C62" w:rsidRDefault="000D2458" w:rsidP="003A645C">
      <w:pPr>
        <w:spacing w:before="120" w:after="120"/>
        <w:ind w:firstLine="567"/>
        <w:rPr>
          <w:sz w:val="28"/>
          <w:szCs w:val="28"/>
        </w:rPr>
      </w:pPr>
    </w:p>
    <w:p w:rsidR="00305BA4" w:rsidRPr="00117C62" w:rsidRDefault="00305BA4" w:rsidP="00305BA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требования предъявляются к кре</w:t>
      </w:r>
      <w:r w:rsidRPr="00117C62">
        <w:rPr>
          <w:b/>
          <w:sz w:val="28"/>
          <w:szCs w:val="28"/>
        </w:rPr>
        <w:softHyphen/>
        <w:t>пежным элементам при устройстве однослойной гидроизоляционной мембраны?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305BA4" w:rsidRPr="00117C62" w:rsidRDefault="00305BA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устройстве </w:t>
      </w:r>
      <w:r w:rsidR="00117C62" w:rsidRPr="00117C62">
        <w:rPr>
          <w:sz w:val="28"/>
          <w:szCs w:val="28"/>
        </w:rPr>
        <w:t xml:space="preserve">однослойной </w:t>
      </w:r>
      <w:r w:rsidRPr="00117C62">
        <w:rPr>
          <w:sz w:val="28"/>
          <w:szCs w:val="28"/>
        </w:rPr>
        <w:t>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 xml:space="preserve">лона, должны быть перекрыты бандажом (заплаткой) размером, при котором расстояние от края крепежного элемента до края бандажа </w:t>
      </w:r>
      <w:r w:rsidR="005B5EF4" w:rsidRPr="00117C62">
        <w:rPr>
          <w:sz w:val="28"/>
          <w:szCs w:val="28"/>
        </w:rPr>
        <w:t xml:space="preserve">составляет </w:t>
      </w:r>
      <w:r w:rsidR="00F845E8" w:rsidRPr="00117C62">
        <w:rPr>
          <w:sz w:val="28"/>
          <w:szCs w:val="28"/>
        </w:rPr>
        <w:t>не менее 1</w:t>
      </w:r>
      <w:r w:rsidRPr="00117C62">
        <w:rPr>
          <w:sz w:val="28"/>
          <w:szCs w:val="28"/>
        </w:rPr>
        <w:t>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50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устройстве </w:t>
      </w:r>
      <w:r w:rsidR="00117C62" w:rsidRPr="00117C62">
        <w:rPr>
          <w:sz w:val="28"/>
          <w:szCs w:val="28"/>
        </w:rPr>
        <w:t xml:space="preserve">однослойной </w:t>
      </w:r>
      <w:r w:rsidRPr="00117C62">
        <w:rPr>
          <w:sz w:val="28"/>
          <w:szCs w:val="28"/>
        </w:rPr>
        <w:t>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200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100 мм.</w:t>
      </w:r>
    </w:p>
    <w:p w:rsidR="00117C62" w:rsidRPr="00117C62" w:rsidRDefault="00117C62" w:rsidP="00117C62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300 мм.</w:t>
      </w:r>
    </w:p>
    <w:p w:rsidR="00F13210" w:rsidRPr="00117C62" w:rsidRDefault="00F13210" w:rsidP="00117C62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0D2458" w:rsidRPr="00117C62" w:rsidRDefault="000D2458" w:rsidP="003A645C">
      <w:pPr>
        <w:spacing w:before="120" w:after="120"/>
        <w:ind w:firstLine="567"/>
        <w:rPr>
          <w:sz w:val="28"/>
          <w:szCs w:val="28"/>
        </w:rPr>
      </w:pPr>
    </w:p>
    <w:p w:rsidR="00941CE1" w:rsidRPr="00117C62" w:rsidRDefault="00941CE1" w:rsidP="00941CE1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Какие параметры состояния поверхности контролируются при приемке гидроизоляционной мембраны из битумных материалов</w:t>
      </w:r>
      <w:r w:rsidR="00CF0EC6" w:rsidRPr="00117C62">
        <w:rPr>
          <w:b/>
          <w:sz w:val="28"/>
          <w:szCs w:val="28"/>
        </w:rPr>
        <w:t>? Выберите правильный вариант ответа.</w:t>
      </w:r>
      <w:r w:rsidRPr="00117C62">
        <w:rPr>
          <w:b/>
          <w:sz w:val="28"/>
          <w:szCs w:val="28"/>
        </w:rPr>
        <w:t xml:space="preserve"> 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прожогов, обнажения основы, а также </w:t>
      </w:r>
      <w:r w:rsidR="00F86172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вздутий (пузырей) и волн.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прожогов, обнажения основы, а также </w:t>
      </w:r>
      <w:r w:rsidR="00D51A14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волн.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порезов, прожогов, обнажения основы, а также </w:t>
      </w:r>
      <w:r w:rsidR="0076317B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вздутий (пузырей) и волн</w:t>
      </w:r>
      <w:r w:rsidR="006051FC" w:rsidRPr="00117C62">
        <w:rPr>
          <w:sz w:val="28"/>
          <w:szCs w:val="28"/>
        </w:rPr>
        <w:t>, кроме того визуально контролируется состояние шва</w:t>
      </w:r>
      <w:r w:rsidRPr="00117C62">
        <w:rPr>
          <w:sz w:val="28"/>
          <w:szCs w:val="28"/>
        </w:rPr>
        <w:t>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порезов, обнажения основы, а также </w:t>
      </w:r>
      <w:r w:rsidR="00025D70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</w:t>
      </w:r>
      <w:r w:rsidR="005F69F1" w:rsidRPr="00117C62">
        <w:rPr>
          <w:sz w:val="28"/>
          <w:szCs w:val="28"/>
        </w:rPr>
        <w:t>аличие вздутий (пузырей) и волн, кроме того визуально контролируется состояние шва.</w:t>
      </w:r>
    </w:p>
    <w:p w:rsidR="00F13210" w:rsidRPr="00117C62" w:rsidRDefault="00F13210" w:rsidP="00F13210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Мембрана визуально контролируется на наличие волн.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B5EF4" w:rsidRPr="00117C62" w:rsidRDefault="005B5EF4" w:rsidP="003A645C">
      <w:pPr>
        <w:spacing w:before="120" w:after="120"/>
        <w:ind w:firstLine="567"/>
        <w:rPr>
          <w:sz w:val="28"/>
          <w:szCs w:val="28"/>
        </w:rPr>
      </w:pPr>
    </w:p>
    <w:p w:rsidR="0092154D" w:rsidRPr="00117C62" w:rsidRDefault="003772F9" w:rsidP="008C351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</w:t>
      </w:r>
      <w:r w:rsidR="0092154D" w:rsidRPr="00117C62">
        <w:rPr>
          <w:b/>
          <w:sz w:val="28"/>
          <w:szCs w:val="28"/>
        </w:rPr>
        <w:t xml:space="preserve"> главны</w:t>
      </w:r>
      <w:r w:rsidRPr="00117C62">
        <w:rPr>
          <w:b/>
          <w:sz w:val="28"/>
          <w:szCs w:val="28"/>
        </w:rPr>
        <w:t>е</w:t>
      </w:r>
      <w:r w:rsidR="0092154D" w:rsidRPr="00117C62">
        <w:rPr>
          <w:b/>
          <w:sz w:val="28"/>
          <w:szCs w:val="28"/>
        </w:rPr>
        <w:t xml:space="preserve"> техно</w:t>
      </w:r>
      <w:r w:rsidR="0092154D" w:rsidRPr="00117C62">
        <w:rPr>
          <w:b/>
          <w:sz w:val="28"/>
          <w:szCs w:val="28"/>
        </w:rPr>
        <w:softHyphen/>
        <w:t>логически</w:t>
      </w:r>
      <w:r w:rsidRPr="00117C62">
        <w:rPr>
          <w:b/>
          <w:sz w:val="28"/>
          <w:szCs w:val="28"/>
        </w:rPr>
        <w:t>е параметры</w:t>
      </w:r>
      <w:r w:rsidR="0092154D" w:rsidRPr="00117C62">
        <w:rPr>
          <w:b/>
          <w:sz w:val="28"/>
          <w:szCs w:val="28"/>
        </w:rPr>
        <w:t xml:space="preserve"> </w:t>
      </w:r>
      <w:r w:rsidRPr="00117C62">
        <w:rPr>
          <w:b/>
          <w:sz w:val="28"/>
          <w:szCs w:val="28"/>
        </w:rPr>
        <w:t xml:space="preserve">контролируются </w:t>
      </w:r>
      <w:r w:rsidR="0092154D" w:rsidRPr="00117C62">
        <w:rPr>
          <w:b/>
          <w:sz w:val="28"/>
          <w:szCs w:val="28"/>
        </w:rPr>
        <w:t xml:space="preserve">при работе с </w:t>
      </w:r>
      <w:r w:rsidRPr="00117C62">
        <w:rPr>
          <w:b/>
          <w:sz w:val="28"/>
          <w:szCs w:val="28"/>
        </w:rPr>
        <w:t xml:space="preserve">гидроизоляционными </w:t>
      </w:r>
      <w:r w:rsidR="0092154D" w:rsidRPr="00117C62">
        <w:rPr>
          <w:b/>
          <w:sz w:val="28"/>
          <w:szCs w:val="28"/>
        </w:rPr>
        <w:t>масти</w:t>
      </w:r>
      <w:r w:rsidR="0092154D" w:rsidRPr="00117C62">
        <w:rPr>
          <w:b/>
          <w:sz w:val="28"/>
          <w:szCs w:val="28"/>
        </w:rPr>
        <w:softHyphen/>
        <w:t>ками</w:t>
      </w:r>
      <w:r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2154D" w:rsidRPr="00117C62" w:rsidRDefault="003772F9" w:rsidP="008C351D">
      <w:pPr>
        <w:pStyle w:val="aa"/>
        <w:keepNext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</w:t>
      </w:r>
      <w:r w:rsidR="0092154D" w:rsidRPr="00117C62">
        <w:rPr>
          <w:sz w:val="28"/>
          <w:szCs w:val="28"/>
        </w:rPr>
        <w:t>онтроль влажности основания;</w:t>
      </w:r>
      <w:r w:rsidRPr="00117C62">
        <w:rPr>
          <w:sz w:val="28"/>
          <w:szCs w:val="28"/>
        </w:rPr>
        <w:t xml:space="preserve"> </w:t>
      </w:r>
      <w:r w:rsidR="0092154D" w:rsidRPr="00117C62">
        <w:rPr>
          <w:sz w:val="28"/>
          <w:szCs w:val="28"/>
        </w:rPr>
        <w:t xml:space="preserve">контроль проектной толщины </w:t>
      </w:r>
      <w:r w:rsidRPr="00117C62">
        <w:rPr>
          <w:sz w:val="28"/>
          <w:szCs w:val="28"/>
        </w:rPr>
        <w:t xml:space="preserve">верхнего и нижнего </w:t>
      </w:r>
      <w:r w:rsidR="0092154D" w:rsidRPr="00117C62">
        <w:rPr>
          <w:sz w:val="28"/>
          <w:szCs w:val="28"/>
        </w:rPr>
        <w:t>сло</w:t>
      </w:r>
      <w:r w:rsidRPr="00117C62">
        <w:rPr>
          <w:sz w:val="28"/>
          <w:szCs w:val="28"/>
        </w:rPr>
        <w:t>ев</w:t>
      </w:r>
      <w:r w:rsidR="0092154D" w:rsidRPr="00117C62">
        <w:rPr>
          <w:sz w:val="28"/>
          <w:szCs w:val="28"/>
        </w:rPr>
        <w:t xml:space="preserve"> гидроизоляционной мембраны, как мокрой, так и сухой пленки;</w:t>
      </w:r>
      <w:r w:rsidRPr="00117C62">
        <w:rPr>
          <w:sz w:val="28"/>
          <w:szCs w:val="28"/>
        </w:rPr>
        <w:t xml:space="preserve"> </w:t>
      </w:r>
      <w:r w:rsidR="0092154D" w:rsidRPr="00117C62">
        <w:rPr>
          <w:sz w:val="28"/>
          <w:szCs w:val="28"/>
        </w:rPr>
        <w:t>контроль времени межслойных интервалов.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нижнего слоя гидроизоляционной мембраны, как мокрой, так и сухой пленки.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каждого слоя гидроизоляционной мембраны, как мокрой, так и сухой пленки; контроль времени межслойных интервалов.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верхнего слоя гидроизоляционной мембраны, как мокрой, так и сухой пленки; контроль времени межслойных интервалов.</w:t>
      </w:r>
    </w:p>
    <w:p w:rsidR="00F13210" w:rsidRPr="00117C62" w:rsidRDefault="00F13210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проектной толщины верхнего слоя гидроизоляционной мембраны</w:t>
      </w:r>
    </w:p>
    <w:p w:rsidR="0092154D" w:rsidRPr="00117C62" w:rsidRDefault="0092154D" w:rsidP="003A645C">
      <w:pPr>
        <w:spacing w:before="120" w:after="120"/>
        <w:ind w:firstLine="567"/>
        <w:rPr>
          <w:sz w:val="28"/>
          <w:szCs w:val="28"/>
        </w:rPr>
      </w:pPr>
    </w:p>
    <w:p w:rsidR="00776383" w:rsidRPr="00117C62" w:rsidRDefault="00776383" w:rsidP="00776383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могут быть виды воздействия воды на конструкцию?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CF0EC6" w:rsidRPr="00117C62" w:rsidRDefault="00CF0EC6" w:rsidP="00CF0EC6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Фильтрационная или просачивающаяся вода (от дождевых и талых вод, фильтрационных стоков).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 xml:space="preserve">Почвенная или грунтовая влага (удерживаемая в </w:t>
      </w:r>
      <w:proofErr w:type="gramStart"/>
      <w:r w:rsidRPr="00117C62">
        <w:rPr>
          <w:sz w:val="28"/>
          <w:szCs w:val="28"/>
        </w:rPr>
        <w:t>грунте</w:t>
      </w:r>
      <w:proofErr w:type="gramEnd"/>
      <w:r w:rsidRPr="00117C62">
        <w:rPr>
          <w:sz w:val="28"/>
          <w:szCs w:val="28"/>
        </w:rPr>
        <w:t xml:space="preserve"> адгезионными или капиллярными силами).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Подземная вода (обусловленная уровнем грунтовых вод).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Почвенная или грунтовая влага (удерживаемая в грунте адгезионными или капиллярными силами), фильтрационная или просачивающаяся вода (от дождевых и талых вод, фильтрационных стоков), подземная вода (обусловленная уровнем грунтовых вод).</w:t>
      </w:r>
      <w:proofErr w:type="gramEnd"/>
    </w:p>
    <w:p w:rsidR="00F13210" w:rsidRPr="00117C62" w:rsidRDefault="00F13210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Просачивающаяся вода</w:t>
      </w:r>
      <w:r w:rsidR="00BE3CF5" w:rsidRPr="00117C62">
        <w:rPr>
          <w:sz w:val="28"/>
          <w:szCs w:val="28"/>
        </w:rPr>
        <w:t>.</w:t>
      </w:r>
    </w:p>
    <w:p w:rsidR="003772F9" w:rsidRPr="00117C62" w:rsidRDefault="003772F9" w:rsidP="003A645C">
      <w:pPr>
        <w:spacing w:before="120" w:after="120"/>
        <w:ind w:firstLine="567"/>
        <w:rPr>
          <w:sz w:val="28"/>
          <w:szCs w:val="28"/>
        </w:rPr>
      </w:pPr>
    </w:p>
    <w:p w:rsidR="00E34E4D" w:rsidRPr="00117C62" w:rsidRDefault="00E34E4D" w:rsidP="00E34E4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Что запрещается при производстве гидроизоляционных работ?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  <w:proofErr w:type="gramEnd"/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 моложе 18 лет; допускать к работе лиц,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не допускать соприкосновение электрических проводов с газовыми баллонами; допускать нагрев газовых баллонов, в том числе солнечными лучами; не допускать попадание масел в кислородные баллоны.</w:t>
      </w:r>
      <w:proofErr w:type="gramEnd"/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  <w:proofErr w:type="gramEnd"/>
    </w:p>
    <w:p w:rsidR="00BE3CF5" w:rsidRPr="00117C62" w:rsidRDefault="00BE3CF5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лиц, не прошедших медицинское освидетельствование</w:t>
      </w:r>
    </w:p>
    <w:p w:rsidR="003772F9" w:rsidRPr="00117C62" w:rsidRDefault="003772F9" w:rsidP="003A645C">
      <w:pPr>
        <w:spacing w:before="120" w:after="120"/>
        <w:ind w:firstLine="567"/>
        <w:rPr>
          <w:sz w:val="28"/>
          <w:szCs w:val="28"/>
        </w:rPr>
      </w:pPr>
    </w:p>
    <w:p w:rsidR="00FB7BA7" w:rsidRPr="00117C62" w:rsidRDefault="00FB7BA7" w:rsidP="00FB7BA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szCs w:val="24"/>
        </w:rPr>
      </w:pPr>
      <w:r w:rsidRPr="00117C62">
        <w:rPr>
          <w:b/>
          <w:sz w:val="28"/>
          <w:szCs w:val="28"/>
        </w:rPr>
        <w:t>Какие действия запрещается производить при приготовлении битумного лака на стройплощадке?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Пользоваться открытым огнем в </w:t>
      </w:r>
      <w:proofErr w:type="gramStart"/>
      <w:r w:rsidRPr="00117C62">
        <w:rPr>
          <w:sz w:val="28"/>
          <w:szCs w:val="28"/>
        </w:rPr>
        <w:t>радиусе</w:t>
      </w:r>
      <w:proofErr w:type="gramEnd"/>
      <w:r w:rsidRPr="00117C62">
        <w:rPr>
          <w:sz w:val="28"/>
          <w:szCs w:val="28"/>
        </w:rPr>
        <w:t xml:space="preserve"> менее 10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  <w:r w:rsidRPr="00117C62">
        <w:rPr>
          <w:sz w:val="28"/>
          <w:szCs w:val="28"/>
        </w:rPr>
        <w:t xml:space="preserve"> 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Пользоваться открытым огнем в </w:t>
      </w:r>
      <w:proofErr w:type="gramStart"/>
      <w:r w:rsidRPr="00117C62">
        <w:rPr>
          <w:sz w:val="28"/>
          <w:szCs w:val="28"/>
        </w:rPr>
        <w:t>радиусе</w:t>
      </w:r>
      <w:proofErr w:type="gramEnd"/>
      <w:r w:rsidRPr="00117C62">
        <w:rPr>
          <w:sz w:val="28"/>
          <w:szCs w:val="28"/>
        </w:rPr>
        <w:t xml:space="preserve"> менее 50 м от места смешивания битума с растворителем; использовать в качестве растворителя этилированный бензин или бензол, вывинчивать из тары пробки с помощью молотка и зубила.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Пользоваться открытым огнем в </w:t>
      </w:r>
      <w:proofErr w:type="gramStart"/>
      <w:r w:rsidRPr="00117C62">
        <w:rPr>
          <w:sz w:val="28"/>
          <w:szCs w:val="28"/>
        </w:rPr>
        <w:t>радиусе</w:t>
      </w:r>
      <w:proofErr w:type="gramEnd"/>
      <w:r w:rsidRPr="00117C62">
        <w:rPr>
          <w:sz w:val="28"/>
          <w:szCs w:val="28"/>
        </w:rPr>
        <w:t xml:space="preserve"> менее 20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Пользоваться открытым огнем в </w:t>
      </w:r>
      <w:proofErr w:type="gramStart"/>
      <w:r w:rsidRPr="00117C62">
        <w:rPr>
          <w:sz w:val="28"/>
          <w:szCs w:val="28"/>
        </w:rPr>
        <w:t>радиусе</w:t>
      </w:r>
      <w:proofErr w:type="gramEnd"/>
      <w:r w:rsidRPr="00117C62">
        <w:rPr>
          <w:sz w:val="28"/>
          <w:szCs w:val="28"/>
        </w:rPr>
        <w:t xml:space="preserve"> </w:t>
      </w:r>
      <w:r w:rsidR="0036585F" w:rsidRPr="00117C62">
        <w:rPr>
          <w:sz w:val="28"/>
          <w:szCs w:val="28"/>
        </w:rPr>
        <w:t>более</w:t>
      </w:r>
      <w:r w:rsidRPr="00117C62">
        <w:rPr>
          <w:sz w:val="28"/>
          <w:szCs w:val="28"/>
        </w:rPr>
        <w:t xml:space="preserve"> 40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</w:p>
    <w:p w:rsidR="00BE3CF5" w:rsidRPr="00117C62" w:rsidRDefault="00BE3CF5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Вывинчивать из тары пробки с помощью молотка и зубила.</w:t>
      </w:r>
    </w:p>
    <w:p w:rsidR="00FB7BA7" w:rsidRPr="00117C62" w:rsidRDefault="00FB7BA7" w:rsidP="00FB7BA7">
      <w:pPr>
        <w:spacing w:before="120" w:after="120"/>
        <w:rPr>
          <w:sz w:val="28"/>
          <w:szCs w:val="28"/>
        </w:rPr>
      </w:pPr>
    </w:p>
    <w:p w:rsidR="005C5227" w:rsidRPr="00117C62" w:rsidRDefault="005C5227" w:rsidP="005C522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proofErr w:type="gramStart"/>
      <w:r w:rsidRPr="00117C62">
        <w:rPr>
          <w:b/>
          <w:sz w:val="28"/>
          <w:szCs w:val="28"/>
        </w:rPr>
        <w:t>В</w:t>
      </w:r>
      <w:proofErr w:type="gramEnd"/>
      <w:r w:rsidRPr="00117C62">
        <w:rPr>
          <w:b/>
          <w:sz w:val="28"/>
          <w:szCs w:val="28"/>
        </w:rPr>
        <w:t xml:space="preserve"> каких случаях устраивается </w:t>
      </w:r>
      <w:r w:rsidR="00A72B66" w:rsidRPr="00117C62">
        <w:rPr>
          <w:b/>
          <w:sz w:val="28"/>
          <w:szCs w:val="28"/>
        </w:rPr>
        <w:t>м</w:t>
      </w:r>
      <w:r w:rsidRPr="00117C62">
        <w:rPr>
          <w:b/>
          <w:sz w:val="28"/>
          <w:szCs w:val="28"/>
        </w:rPr>
        <w:t>еталлическая гидроизоляция</w:t>
      </w:r>
      <w:r w:rsidR="00A72B66"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C5227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</w:t>
      </w:r>
      <w:r w:rsidR="005C5227" w:rsidRPr="00117C62">
        <w:rPr>
          <w:sz w:val="28"/>
          <w:szCs w:val="28"/>
        </w:rPr>
        <w:t xml:space="preserve">ри </w:t>
      </w:r>
      <w:r w:rsidRPr="00117C62">
        <w:rPr>
          <w:sz w:val="28"/>
          <w:szCs w:val="28"/>
        </w:rPr>
        <w:t>не</w:t>
      </w:r>
      <w:r w:rsidR="005C5227" w:rsidRPr="00117C62">
        <w:rPr>
          <w:sz w:val="28"/>
          <w:szCs w:val="28"/>
        </w:rPr>
        <w:t>большом гидростатическом напоре, когда требуется обеспечить постоянную сухость помещения;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 xml:space="preserve">для изоляции конструкций, подвергающихся воздействию повышенных температур (свыше </w:t>
      </w:r>
      <w:r w:rsidRPr="00117C62">
        <w:rPr>
          <w:sz w:val="28"/>
          <w:szCs w:val="28"/>
        </w:rPr>
        <w:t>12</w:t>
      </w:r>
      <w:r w:rsidR="005C5227" w:rsidRPr="00117C62">
        <w:rPr>
          <w:sz w:val="28"/>
          <w:szCs w:val="28"/>
        </w:rPr>
        <w:t>0</w:t>
      </w:r>
      <w:r w:rsidRPr="00117C62">
        <w:rPr>
          <w:sz w:val="28"/>
          <w:szCs w:val="28"/>
        </w:rPr>
        <w:t> </w:t>
      </w:r>
      <w:r w:rsidR="005C5227" w:rsidRPr="00117C62">
        <w:rPr>
          <w:sz w:val="28"/>
          <w:szCs w:val="28"/>
        </w:rPr>
        <w:t>°С);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>при значительных механических воздействиях;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>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большом гидростатическом напоре, когда другие виды гидроизоляции </w:t>
      </w:r>
      <w:proofErr w:type="gramStart"/>
      <w:r w:rsidRPr="00117C62">
        <w:rPr>
          <w:sz w:val="28"/>
          <w:szCs w:val="28"/>
        </w:rPr>
        <w:t>неэффективны и требуется</w:t>
      </w:r>
      <w:proofErr w:type="gramEnd"/>
      <w:r w:rsidRPr="00117C62">
        <w:rPr>
          <w:sz w:val="28"/>
          <w:szCs w:val="28"/>
        </w:rPr>
        <w:t xml:space="preserve"> обеспечить постоянную сухость помещения; для изоляции конструкций, подвергающихся воздействию повышенных температур (свыше 100 °С); при значительных механических воздействиях; 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большом гидростатическом напоре, когда другие виды гидроизоляции </w:t>
      </w:r>
      <w:proofErr w:type="gramStart"/>
      <w:r w:rsidRPr="00117C62">
        <w:rPr>
          <w:sz w:val="28"/>
          <w:szCs w:val="28"/>
        </w:rPr>
        <w:t>неэффективны и требуется</w:t>
      </w:r>
      <w:proofErr w:type="gramEnd"/>
      <w:r w:rsidRPr="00117C62">
        <w:rPr>
          <w:sz w:val="28"/>
          <w:szCs w:val="28"/>
        </w:rPr>
        <w:t xml:space="preserve"> обеспечить постоянную сухость помещения; для изоляции конструкций, подвергающихся воздействию повышенных температур (свыше 80 °С); при значительных механических воздействиях; 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большом гидростатическом напоре, когда другие виды гидроизоляции </w:t>
      </w:r>
      <w:proofErr w:type="gramStart"/>
      <w:r w:rsidRPr="00117C62">
        <w:rPr>
          <w:sz w:val="28"/>
          <w:szCs w:val="28"/>
        </w:rPr>
        <w:t>неэффективны и требуется</w:t>
      </w:r>
      <w:proofErr w:type="gramEnd"/>
      <w:r w:rsidRPr="00117C62">
        <w:rPr>
          <w:sz w:val="28"/>
          <w:szCs w:val="28"/>
        </w:rPr>
        <w:t xml:space="preserve"> обеспечить постоянную </w:t>
      </w:r>
      <w:r w:rsidRPr="00117C62">
        <w:rPr>
          <w:sz w:val="28"/>
          <w:szCs w:val="28"/>
        </w:rPr>
        <w:lastRenderedPageBreak/>
        <w:t>влажность помещения; для изоляции конструкций, подвергающихся воздействию повышенных температур (свыше 50 °С); при значительных механических воздействиях; при гидроизоляции отдельных приямков сложной формы.</w:t>
      </w:r>
    </w:p>
    <w:p w:rsidR="00BE3CF5" w:rsidRPr="00117C62" w:rsidRDefault="00BE3CF5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значительных механических воздействиях.</w:t>
      </w:r>
    </w:p>
    <w:p w:rsidR="00E803E9" w:rsidRPr="00117C62" w:rsidRDefault="00E803E9" w:rsidP="003A645C">
      <w:pPr>
        <w:spacing w:before="120" w:after="120"/>
        <w:ind w:firstLine="567"/>
        <w:rPr>
          <w:sz w:val="28"/>
          <w:szCs w:val="28"/>
        </w:rPr>
      </w:pPr>
    </w:p>
    <w:p w:rsidR="00BA3D15" w:rsidRPr="00117C62" w:rsidRDefault="00BA3D15" w:rsidP="00BA3D15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proofErr w:type="gramStart"/>
      <w:r w:rsidRPr="00117C62">
        <w:rPr>
          <w:b/>
          <w:sz w:val="28"/>
          <w:szCs w:val="28"/>
        </w:rPr>
        <w:t>В</w:t>
      </w:r>
      <w:proofErr w:type="gramEnd"/>
      <w:r w:rsidRPr="00117C62">
        <w:rPr>
          <w:b/>
          <w:sz w:val="28"/>
          <w:szCs w:val="28"/>
        </w:rPr>
        <w:t xml:space="preserve"> каких случаях пропуск технологических трубопроводов через гидроизоля</w:t>
      </w:r>
      <w:r w:rsidRPr="00117C62">
        <w:rPr>
          <w:b/>
          <w:sz w:val="28"/>
          <w:szCs w:val="28"/>
        </w:rPr>
        <w:softHyphen/>
        <w:t>цию осуществляется набивными и нажимными сальниками?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Набивные сальники применяются при капилляр</w:t>
      </w:r>
      <w:r w:rsidRPr="00117C62">
        <w:rPr>
          <w:sz w:val="28"/>
          <w:szCs w:val="28"/>
        </w:rPr>
        <w:softHyphen/>
        <w:t>ном подсосе воды, а прижимные — при наличии подземных вод, соз</w:t>
      </w:r>
      <w:r w:rsidRPr="00117C62">
        <w:rPr>
          <w:sz w:val="28"/>
          <w:szCs w:val="28"/>
        </w:rPr>
        <w:softHyphen/>
        <w:t>дающих гидростатический напор.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Набивные сальники применяются при </w:t>
      </w:r>
      <w:r w:rsidR="00734F33" w:rsidRPr="00117C62">
        <w:rPr>
          <w:sz w:val="28"/>
          <w:szCs w:val="28"/>
        </w:rPr>
        <w:t>наличии подземных вод, соз</w:t>
      </w:r>
      <w:r w:rsidR="00734F33" w:rsidRPr="00117C62">
        <w:rPr>
          <w:sz w:val="28"/>
          <w:szCs w:val="28"/>
        </w:rPr>
        <w:softHyphen/>
        <w:t>дающих гидростатический напор</w:t>
      </w:r>
      <w:r w:rsidRPr="00117C62">
        <w:rPr>
          <w:sz w:val="28"/>
          <w:szCs w:val="28"/>
        </w:rPr>
        <w:t>, а прижимные — при</w:t>
      </w:r>
      <w:r w:rsidR="00734F33" w:rsidRPr="00117C62">
        <w:rPr>
          <w:sz w:val="28"/>
          <w:szCs w:val="28"/>
        </w:rPr>
        <w:t xml:space="preserve"> капилляр</w:t>
      </w:r>
      <w:r w:rsidR="00734F33" w:rsidRPr="00117C62">
        <w:rPr>
          <w:sz w:val="28"/>
          <w:szCs w:val="28"/>
        </w:rPr>
        <w:softHyphen/>
        <w:t>ном подсосе воды</w:t>
      </w:r>
      <w:r w:rsidRPr="00117C62">
        <w:rPr>
          <w:sz w:val="28"/>
          <w:szCs w:val="28"/>
        </w:rPr>
        <w:t>.</w:t>
      </w:r>
    </w:p>
    <w:p w:rsidR="00BA3D15" w:rsidRPr="00117C62" w:rsidRDefault="00734F33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Прижимные </w:t>
      </w:r>
      <w:r w:rsidR="00BA3D15" w:rsidRPr="00117C62">
        <w:rPr>
          <w:sz w:val="28"/>
          <w:szCs w:val="28"/>
        </w:rPr>
        <w:t>сальники применяются при капилляр</w:t>
      </w:r>
      <w:r w:rsidR="00BA3D15" w:rsidRPr="00117C62">
        <w:rPr>
          <w:sz w:val="28"/>
          <w:szCs w:val="28"/>
        </w:rPr>
        <w:softHyphen/>
        <w:t xml:space="preserve">ном подсосе воды, а </w:t>
      </w:r>
      <w:r w:rsidRPr="00117C62">
        <w:rPr>
          <w:sz w:val="28"/>
          <w:szCs w:val="28"/>
        </w:rPr>
        <w:t xml:space="preserve">набивные </w:t>
      </w:r>
      <w:r w:rsidR="00BA3D15" w:rsidRPr="00117C62">
        <w:rPr>
          <w:sz w:val="28"/>
          <w:szCs w:val="28"/>
        </w:rPr>
        <w:t>— при наличии по</w:t>
      </w:r>
      <w:r w:rsidRPr="00117C62">
        <w:rPr>
          <w:sz w:val="28"/>
          <w:szCs w:val="28"/>
        </w:rPr>
        <w:t>верхностных</w:t>
      </w:r>
      <w:r w:rsidR="00BA3D15" w:rsidRPr="00117C62">
        <w:rPr>
          <w:sz w:val="28"/>
          <w:szCs w:val="28"/>
        </w:rPr>
        <w:t xml:space="preserve"> вод, соз</w:t>
      </w:r>
      <w:r w:rsidR="00BA3D15" w:rsidRPr="00117C62">
        <w:rPr>
          <w:sz w:val="28"/>
          <w:szCs w:val="28"/>
        </w:rPr>
        <w:softHyphen/>
        <w:t>дающих гидростатический напор.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Набивные сальники применяются при капилляр</w:t>
      </w:r>
      <w:r w:rsidRPr="00117C62">
        <w:rPr>
          <w:sz w:val="28"/>
          <w:szCs w:val="28"/>
        </w:rPr>
        <w:softHyphen/>
        <w:t xml:space="preserve">ном подсосе воды, а прижимные — при наличии подземных вод, </w:t>
      </w:r>
      <w:r w:rsidR="00734F33" w:rsidRPr="00117C62">
        <w:rPr>
          <w:sz w:val="28"/>
          <w:szCs w:val="28"/>
        </w:rPr>
        <w:t xml:space="preserve">не </w:t>
      </w:r>
      <w:r w:rsidRPr="00117C62">
        <w:rPr>
          <w:sz w:val="28"/>
          <w:szCs w:val="28"/>
        </w:rPr>
        <w:t>соз</w:t>
      </w:r>
      <w:r w:rsidRPr="00117C62">
        <w:rPr>
          <w:sz w:val="28"/>
          <w:szCs w:val="28"/>
        </w:rPr>
        <w:softHyphen/>
        <w:t>дающих гидростатический напор.</w:t>
      </w:r>
    </w:p>
    <w:p w:rsidR="00BE3CF5" w:rsidRPr="00117C62" w:rsidRDefault="00BE3CF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Не регламентировано.</w:t>
      </w:r>
    </w:p>
    <w:p w:rsidR="00BE3CF5" w:rsidRPr="00117C62" w:rsidRDefault="00BE3CF5" w:rsidP="00BE3CF5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FB7BA7" w:rsidRPr="00117C62" w:rsidRDefault="00FB7BA7" w:rsidP="003A645C">
      <w:pPr>
        <w:spacing w:before="120" w:after="120"/>
        <w:ind w:firstLine="567"/>
        <w:rPr>
          <w:sz w:val="28"/>
          <w:szCs w:val="28"/>
        </w:rPr>
      </w:pPr>
    </w:p>
    <w:p w:rsidR="00FB7BA7" w:rsidRPr="00117C62" w:rsidRDefault="00733094" w:rsidP="0073309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Что представляют собой материалы бентонитовой группы? </w:t>
      </w:r>
      <w:r w:rsidR="005A2B96" w:rsidRPr="00117C62">
        <w:rPr>
          <w:b/>
          <w:sz w:val="28"/>
          <w:szCs w:val="28"/>
        </w:rPr>
        <w:t>Выберите правильный вариант ответа.</w:t>
      </w:r>
    </w:p>
    <w:p w:rsidR="00733094" w:rsidRPr="00117C62" w:rsidRDefault="00733094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Двухслой</w:t>
      </w:r>
      <w:r w:rsidRPr="00117C62">
        <w:rPr>
          <w:sz w:val="28"/>
          <w:szCs w:val="28"/>
        </w:rPr>
        <w:softHyphen/>
        <w:t xml:space="preserve">ные синтетические маты с наполнением из </w:t>
      </w:r>
      <w:r w:rsidR="00E54318" w:rsidRPr="00117C62">
        <w:rPr>
          <w:sz w:val="28"/>
          <w:szCs w:val="28"/>
        </w:rPr>
        <w:t>абсорбирующей набухающей </w:t>
      </w:r>
      <w:r w:rsidRPr="00117C62">
        <w:rPr>
          <w:sz w:val="28"/>
          <w:szCs w:val="28"/>
        </w:rPr>
        <w:t>высокоактивной глины.</w:t>
      </w:r>
    </w:p>
    <w:p w:rsidR="00733094" w:rsidRPr="00117C62" w:rsidRDefault="00EA13C5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Рулонные м</w:t>
      </w:r>
      <w:r w:rsidR="00733094" w:rsidRPr="00117C62">
        <w:rPr>
          <w:sz w:val="28"/>
          <w:szCs w:val="28"/>
        </w:rPr>
        <w:t>атериалы, наклеиваемые на изолируемую поверхность мастиками.</w:t>
      </w:r>
    </w:p>
    <w:p w:rsidR="00733094" w:rsidRPr="00117C62" w:rsidRDefault="00733094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Гидрофобизирующие материалы (растворы и эмульсии), придающие поверхности водоотталкивающие свойства.</w:t>
      </w:r>
    </w:p>
    <w:p w:rsidR="00733094" w:rsidRPr="00117C62" w:rsidRDefault="0059622E" w:rsidP="00BE084E">
      <w:pPr>
        <w:pStyle w:val="aa"/>
        <w:numPr>
          <w:ilvl w:val="0"/>
          <w:numId w:val="39"/>
        </w:numPr>
        <w:tabs>
          <w:tab w:val="left" w:pos="993"/>
        </w:tabs>
        <w:spacing w:before="120" w:after="120"/>
        <w:ind w:left="567" w:firstLine="0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Проникающие материалы</w:t>
      </w:r>
      <w:r w:rsidR="0025686D" w:rsidRPr="00117C62">
        <w:rPr>
          <w:sz w:val="28"/>
          <w:szCs w:val="28"/>
        </w:rPr>
        <w:t xml:space="preserve">, имеющие </w:t>
      </w:r>
      <w:r w:rsidRPr="00117C62">
        <w:rPr>
          <w:sz w:val="28"/>
          <w:szCs w:val="28"/>
        </w:rPr>
        <w:t xml:space="preserve">в </w:t>
      </w:r>
      <w:proofErr w:type="gramStart"/>
      <w:r w:rsidRPr="00117C62">
        <w:rPr>
          <w:sz w:val="28"/>
          <w:szCs w:val="28"/>
        </w:rPr>
        <w:t>своем</w:t>
      </w:r>
      <w:proofErr w:type="gramEnd"/>
      <w:r w:rsidRPr="00117C62">
        <w:rPr>
          <w:sz w:val="28"/>
          <w:szCs w:val="28"/>
        </w:rPr>
        <w:t xml:space="preserve"> составе активные вещества, осмотически проникающие в бетон и повышающие водонепроницаемость приповерхностного слоя бетонных конструкций. </w:t>
      </w:r>
    </w:p>
    <w:p w:rsidR="00BE3CF5" w:rsidRPr="00117C62" w:rsidRDefault="00BE3CF5" w:rsidP="00BE084E">
      <w:pPr>
        <w:pStyle w:val="aa"/>
        <w:numPr>
          <w:ilvl w:val="0"/>
          <w:numId w:val="39"/>
        </w:numPr>
        <w:tabs>
          <w:tab w:val="left" w:pos="993"/>
        </w:tabs>
        <w:spacing w:before="120" w:after="120"/>
        <w:ind w:left="567" w:firstLine="0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Растворы и эмульсии</w:t>
      </w:r>
    </w:p>
    <w:p w:rsidR="0025686D" w:rsidRPr="00117C62" w:rsidRDefault="0025686D" w:rsidP="0025686D">
      <w:pPr>
        <w:spacing w:before="120" w:after="120"/>
        <w:ind w:left="567" w:firstLine="0"/>
        <w:rPr>
          <w:sz w:val="28"/>
          <w:szCs w:val="28"/>
        </w:rPr>
      </w:pPr>
    </w:p>
    <w:p w:rsidR="00411FD4" w:rsidRPr="00117C62" w:rsidRDefault="00411FD4" w:rsidP="00411FD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 xml:space="preserve">Какие материалы используются для герметизации </w:t>
      </w:r>
      <w:r w:rsidR="00B7421D" w:rsidRPr="00117C62">
        <w:rPr>
          <w:b/>
          <w:sz w:val="28"/>
          <w:szCs w:val="28"/>
        </w:rPr>
        <w:t xml:space="preserve">деформационных </w:t>
      </w:r>
      <w:r w:rsidRPr="00117C62">
        <w:rPr>
          <w:b/>
          <w:sz w:val="28"/>
          <w:szCs w:val="28"/>
        </w:rPr>
        <w:t>швов?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E33907" w:rsidRPr="00117C62" w:rsidRDefault="00E33907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Герм</w:t>
      </w:r>
      <w:r w:rsidR="00411FD4" w:rsidRPr="00117C62">
        <w:rPr>
          <w:sz w:val="28"/>
          <w:szCs w:val="28"/>
        </w:rPr>
        <w:t xml:space="preserve">етик для швов, </w:t>
      </w:r>
      <w:r w:rsidR="00BA71A9" w:rsidRPr="00117C62">
        <w:rPr>
          <w:sz w:val="28"/>
          <w:szCs w:val="28"/>
        </w:rPr>
        <w:t xml:space="preserve">рубероид, </w:t>
      </w:r>
      <w:r w:rsidR="00411FD4" w:rsidRPr="00117C62">
        <w:rPr>
          <w:sz w:val="28"/>
          <w:szCs w:val="28"/>
        </w:rPr>
        <w:t xml:space="preserve">бентонитовый шнур, гибкая мембрана, наплавляемые материалы, </w:t>
      </w:r>
      <w:r w:rsidRPr="00117C62">
        <w:rPr>
          <w:sz w:val="28"/>
          <w:szCs w:val="28"/>
        </w:rPr>
        <w:t>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Герметик для швов, бентонитовый шнур, гибкая мембрана, наплавляемые материалы, гидрошпонки, 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Герметик для швов, бентонитовый шнур, наплавляемые материалы, гидрошпонки, </w:t>
      </w:r>
      <w:r w:rsidR="00BA71A9" w:rsidRPr="00117C62">
        <w:rPr>
          <w:sz w:val="28"/>
          <w:szCs w:val="28"/>
        </w:rPr>
        <w:t xml:space="preserve">цемент, </w:t>
      </w:r>
      <w:r w:rsidRPr="00117C62">
        <w:rPr>
          <w:sz w:val="28"/>
          <w:szCs w:val="28"/>
        </w:rPr>
        <w:t>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Герметик для швов, гибкая мембрана, </w:t>
      </w:r>
      <w:r w:rsidR="00BA71A9" w:rsidRPr="00117C62">
        <w:rPr>
          <w:sz w:val="28"/>
          <w:szCs w:val="28"/>
        </w:rPr>
        <w:t xml:space="preserve">стальной прокат листовой, </w:t>
      </w:r>
      <w:r w:rsidRPr="00117C62">
        <w:rPr>
          <w:sz w:val="28"/>
          <w:szCs w:val="28"/>
        </w:rPr>
        <w:t xml:space="preserve">наплавляемые материалы, </w:t>
      </w:r>
      <w:proofErr w:type="spellStart"/>
      <w:r w:rsidRPr="00117C62">
        <w:rPr>
          <w:sz w:val="28"/>
          <w:szCs w:val="28"/>
        </w:rPr>
        <w:t>гидрошпонки</w:t>
      </w:r>
      <w:proofErr w:type="spellEnd"/>
      <w:r w:rsidRPr="00117C62">
        <w:rPr>
          <w:sz w:val="28"/>
          <w:szCs w:val="28"/>
        </w:rPr>
        <w:t>, закладные элементы.</w:t>
      </w:r>
    </w:p>
    <w:p w:rsidR="00BE3CF5" w:rsidRPr="00117C62" w:rsidRDefault="00BE3CF5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Гибкая мембрана, стальной прокат листовой.</w:t>
      </w:r>
    </w:p>
    <w:p w:rsidR="00BE2321" w:rsidRPr="00117C62" w:rsidRDefault="00BE2321" w:rsidP="0025686D">
      <w:pPr>
        <w:spacing w:before="120" w:after="120"/>
        <w:ind w:left="567" w:firstLine="0"/>
        <w:rPr>
          <w:sz w:val="28"/>
          <w:szCs w:val="28"/>
        </w:rPr>
      </w:pPr>
    </w:p>
    <w:p w:rsidR="00935B57" w:rsidRPr="00117C62" w:rsidRDefault="00936AF4" w:rsidP="00935B5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Выберите</w:t>
      </w:r>
      <w:r w:rsidR="00935B57" w:rsidRPr="00117C62">
        <w:rPr>
          <w:b/>
          <w:sz w:val="28"/>
          <w:szCs w:val="28"/>
        </w:rPr>
        <w:t xml:space="preserve"> состав работ при устройстве внутренней </w:t>
      </w:r>
      <w:proofErr w:type="spellStart"/>
      <w:r w:rsidR="00935B57" w:rsidRPr="00117C62">
        <w:rPr>
          <w:b/>
          <w:sz w:val="28"/>
          <w:szCs w:val="28"/>
        </w:rPr>
        <w:t>противонапорной</w:t>
      </w:r>
      <w:proofErr w:type="spellEnd"/>
      <w:r w:rsidR="00935B57" w:rsidRPr="00117C62">
        <w:rPr>
          <w:b/>
          <w:sz w:val="28"/>
          <w:szCs w:val="28"/>
        </w:rPr>
        <w:t xml:space="preserve"> гидроизоляции в существующих подземных помещениях?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пробивка отверстий для инженерных коммуникаций,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слоя, обмазка стен и пола битумной мастикой.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Выравнивание поверхности пола и стен, укладка слоя изоляции по полу и стенам, устройство железобетонного кессона, устройство противокапиллярного слоя, покрытие стен поглощающей штукатуркой против выпадения со</w:t>
      </w:r>
      <w:r w:rsidRPr="00117C62">
        <w:rPr>
          <w:sz w:val="28"/>
          <w:szCs w:val="28"/>
        </w:rPr>
        <w:softHyphen/>
        <w:t>лей и конденсата.</w:t>
      </w:r>
    </w:p>
    <w:p w:rsidR="00BE3CF5" w:rsidRPr="00117C62" w:rsidRDefault="00BE3CF5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Устройство железобетонного кессона, устройство противокапиллярного слоя</w:t>
      </w:r>
      <w:r w:rsidR="004A181E" w:rsidRPr="00117C62">
        <w:rPr>
          <w:sz w:val="28"/>
          <w:szCs w:val="28"/>
        </w:rPr>
        <w:t>.</w:t>
      </w:r>
    </w:p>
    <w:p w:rsidR="00BE3CF5" w:rsidRPr="00117C62" w:rsidRDefault="00BE3CF5" w:rsidP="00BE3CF5">
      <w:pPr>
        <w:spacing w:before="120" w:after="120"/>
        <w:rPr>
          <w:sz w:val="28"/>
          <w:szCs w:val="28"/>
        </w:rPr>
      </w:pPr>
    </w:p>
    <w:p w:rsidR="00935B57" w:rsidRPr="00117C62" w:rsidRDefault="00935B57" w:rsidP="00935B57">
      <w:pPr>
        <w:spacing w:before="120" w:after="120"/>
        <w:rPr>
          <w:sz w:val="28"/>
          <w:szCs w:val="28"/>
        </w:rPr>
      </w:pPr>
    </w:p>
    <w:p w:rsidR="0050571F" w:rsidRPr="00117C62" w:rsidRDefault="0050571F" w:rsidP="00A25178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 xml:space="preserve">На каком рисунке изображён способ уплотнения деформационных швов с </w:t>
      </w:r>
      <w:r w:rsidR="00BA2231" w:rsidRPr="00117C62">
        <w:rPr>
          <w:b/>
          <w:sz w:val="28"/>
          <w:szCs w:val="28"/>
        </w:rPr>
        <w:t>двух</w:t>
      </w:r>
      <w:r w:rsidRPr="00117C62">
        <w:rPr>
          <w:b/>
          <w:sz w:val="28"/>
          <w:szCs w:val="28"/>
        </w:rPr>
        <w:t>сторонним усилением металлическими листами</w:t>
      </w:r>
      <w:r w:rsidR="00BA2231"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BA2231" w:rsidRPr="00117C62" w:rsidTr="00A25178">
        <w:trPr>
          <w:trHeight w:val="2238"/>
        </w:trPr>
        <w:tc>
          <w:tcPr>
            <w:tcW w:w="4815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286CD76" wp14:editId="6885248C">
                  <wp:extent cx="2667000" cy="172114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438" cy="172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3BC" w:rsidRPr="00117C62" w:rsidRDefault="004163BC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1 - </w:t>
            </w:r>
            <w:r w:rsidRPr="00117C62">
              <w:rPr>
                <w:spacing w:val="-4"/>
                <w:sz w:val="22"/>
                <w:szCs w:val="28"/>
              </w:rPr>
              <w:t>подготовка по утрамбованному грунту с выровненной поверхностью;</w:t>
            </w:r>
            <w:r w:rsidRPr="00117C62">
              <w:rPr>
                <w:sz w:val="22"/>
                <w:szCs w:val="28"/>
              </w:rPr>
              <w:t xml:space="preserve"> 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6D7F24A" wp14:editId="3576DC25">
                  <wp:extent cx="2457450" cy="1691249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9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3BC" w:rsidRPr="00117C62" w:rsidRDefault="004163BC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1 - </w:t>
            </w:r>
            <w:r w:rsidRPr="00117C62">
              <w:rPr>
                <w:spacing w:val="-4"/>
                <w:sz w:val="22"/>
                <w:szCs w:val="28"/>
              </w:rPr>
              <w:t>подготовка по утрамбованному грунту с выровненной поверхностью;</w:t>
            </w:r>
            <w:r w:rsidRPr="00117C62">
              <w:rPr>
                <w:sz w:val="22"/>
                <w:szCs w:val="28"/>
              </w:rPr>
              <w:t xml:space="preserve"> 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</w:tr>
      <w:tr w:rsidR="00BA2231" w:rsidRPr="00117C62" w:rsidTr="00A25178">
        <w:trPr>
          <w:trHeight w:val="156"/>
        </w:trPr>
        <w:tc>
          <w:tcPr>
            <w:tcW w:w="4815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2</w:t>
            </w:r>
          </w:p>
        </w:tc>
      </w:tr>
      <w:tr w:rsidR="00BA2231" w:rsidRPr="00117C62" w:rsidTr="00A25178">
        <w:trPr>
          <w:trHeight w:val="2023"/>
        </w:trPr>
        <w:tc>
          <w:tcPr>
            <w:tcW w:w="4815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2BE85A6C" wp14:editId="0BE1B90E">
                  <wp:extent cx="2428875" cy="19240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E4E" w:rsidRPr="00117C62" w:rsidRDefault="00D92E4E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  <w:tc>
          <w:tcPr>
            <w:tcW w:w="4683" w:type="dxa"/>
            <w:vAlign w:val="center"/>
          </w:tcPr>
          <w:p w:rsidR="00A25178" w:rsidRPr="00117C62" w:rsidRDefault="00A25178" w:rsidP="008E5A29">
            <w:pPr>
              <w:ind w:firstLine="0"/>
              <w:jc w:val="center"/>
              <w:rPr>
                <w:sz w:val="22"/>
                <w:szCs w:val="28"/>
              </w:rPr>
            </w:pPr>
          </w:p>
          <w:p w:rsidR="00BA2231" w:rsidRPr="00117C62" w:rsidRDefault="00A25178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D84FD10" wp14:editId="21ED4ABF">
                  <wp:extent cx="2762250" cy="1428750"/>
                  <wp:effectExtent l="1905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178" w:rsidRPr="00117C62" w:rsidRDefault="00A25178" w:rsidP="00A25178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подготовка по утрамбованному грунту с выровненной поверхно</w:t>
            </w:r>
            <w:r w:rsidRPr="00117C62">
              <w:rPr>
                <w:sz w:val="22"/>
                <w:szCs w:val="28"/>
              </w:rPr>
              <w:softHyphen/>
              <w:t>стью; 2 - гидроизоляция; 3 - рулонный гидроизоляционный матери</w:t>
            </w:r>
            <w:r w:rsidRPr="00117C62">
              <w:rPr>
                <w:sz w:val="22"/>
                <w:szCs w:val="28"/>
              </w:rPr>
              <w:softHyphen/>
              <w:t>ал; 4 - заполнение шва эластичной мастикой</w:t>
            </w:r>
          </w:p>
        </w:tc>
      </w:tr>
      <w:tr w:rsidR="00BA2231" w:rsidRPr="00117C62" w:rsidTr="00A25178">
        <w:trPr>
          <w:trHeight w:val="325"/>
        </w:trPr>
        <w:tc>
          <w:tcPr>
            <w:tcW w:w="4815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4</w:t>
            </w:r>
          </w:p>
        </w:tc>
      </w:tr>
    </w:tbl>
    <w:p w:rsidR="007D61C6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8C3748" w:rsidRPr="00117C62" w:rsidRDefault="00C306AC" w:rsidP="008C3748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На каком рисунке изображён способ гидроизоляции подвалов от грунтовой капиллярной влаги?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C306AC" w:rsidRPr="00117C62" w:rsidTr="00C805B2">
        <w:trPr>
          <w:trHeight w:val="2238"/>
        </w:trPr>
        <w:tc>
          <w:tcPr>
            <w:tcW w:w="4815" w:type="dxa"/>
            <w:vAlign w:val="center"/>
          </w:tcPr>
          <w:p w:rsidR="00C306AC" w:rsidRPr="00117C62" w:rsidRDefault="00C306AC" w:rsidP="00C306AC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275945A6" wp14:editId="26D1B6FD">
                  <wp:extent cx="2771775" cy="2194322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94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C306AC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665DEE7" wp14:editId="1D251957">
                  <wp:extent cx="2781300" cy="25336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6AC" w:rsidRPr="00117C62" w:rsidTr="00C805B2">
        <w:trPr>
          <w:trHeight w:val="156"/>
        </w:trPr>
        <w:tc>
          <w:tcPr>
            <w:tcW w:w="9498" w:type="dxa"/>
            <w:gridSpan w:val="2"/>
            <w:vAlign w:val="center"/>
          </w:tcPr>
          <w:p w:rsidR="00C306AC" w:rsidRPr="00117C62" w:rsidRDefault="00C306AC" w:rsidP="00C805B2">
            <w:pPr>
              <w:keepNext/>
              <w:ind w:firstLine="0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гидроизоляция; 2 - подстилающий слой (подготовка); 3 - противокапиллярная прокладка; 4 - цементная штукатурка; 5 - защитное ограждение гидроизоляции; 6 - максимальный уровень грунтовых вод; 7 - шпонка 100x150 мм из горячих асфальтовых мастик; 8 - </w:t>
            </w:r>
            <w:proofErr w:type="spellStart"/>
            <w:r w:rsidRPr="00117C62">
              <w:rPr>
                <w:sz w:val="22"/>
                <w:szCs w:val="28"/>
              </w:rPr>
              <w:t>отмостка</w:t>
            </w:r>
            <w:proofErr w:type="spellEnd"/>
            <w:r w:rsidRPr="00117C62">
              <w:rPr>
                <w:sz w:val="22"/>
                <w:szCs w:val="28"/>
              </w:rPr>
              <w:t xml:space="preserve">; 9 - </w:t>
            </w:r>
            <w:proofErr w:type="spellStart"/>
            <w:r w:rsidRPr="00117C62">
              <w:rPr>
                <w:sz w:val="22"/>
                <w:szCs w:val="28"/>
              </w:rPr>
              <w:t>заанкеренная</w:t>
            </w:r>
            <w:proofErr w:type="spellEnd"/>
            <w:r w:rsidRPr="00117C62">
              <w:rPr>
                <w:sz w:val="22"/>
                <w:szCs w:val="28"/>
              </w:rPr>
              <w:t xml:space="preserve"> железобетонная плита; 10 - битумная мастика.</w:t>
            </w:r>
          </w:p>
        </w:tc>
      </w:tr>
      <w:tr w:rsidR="00C306AC" w:rsidRPr="00117C62" w:rsidTr="00C805B2">
        <w:trPr>
          <w:trHeight w:val="156"/>
        </w:trPr>
        <w:tc>
          <w:tcPr>
            <w:tcW w:w="4815" w:type="dxa"/>
            <w:vAlign w:val="center"/>
          </w:tcPr>
          <w:p w:rsidR="00C306AC" w:rsidRPr="00117C62" w:rsidRDefault="00C306AC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2</w:t>
            </w:r>
          </w:p>
        </w:tc>
      </w:tr>
      <w:tr w:rsidR="00C306AC" w:rsidRPr="00117C62" w:rsidTr="00C805B2">
        <w:trPr>
          <w:trHeight w:val="2023"/>
        </w:trPr>
        <w:tc>
          <w:tcPr>
            <w:tcW w:w="4815" w:type="dxa"/>
            <w:vAlign w:val="center"/>
          </w:tcPr>
          <w:p w:rsidR="00C306AC" w:rsidRPr="00117C62" w:rsidRDefault="00C805B2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3349D4C8" wp14:editId="3274BCA5">
                  <wp:extent cx="2609850" cy="2270908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7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vAlign w:val="center"/>
          </w:tcPr>
          <w:p w:rsidR="00C306AC" w:rsidRPr="00117C62" w:rsidRDefault="00C805B2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4375E46D" wp14:editId="1CC90550">
                  <wp:extent cx="2200275" cy="2283447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3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B2" w:rsidRPr="00117C62" w:rsidTr="00C805B2">
        <w:trPr>
          <w:trHeight w:val="325"/>
        </w:trPr>
        <w:tc>
          <w:tcPr>
            <w:tcW w:w="9498" w:type="dxa"/>
            <w:gridSpan w:val="2"/>
            <w:vAlign w:val="center"/>
          </w:tcPr>
          <w:p w:rsidR="00C805B2" w:rsidRPr="00117C62" w:rsidRDefault="00C805B2" w:rsidP="00C805B2">
            <w:pPr>
              <w:ind w:firstLine="0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гидроизоляция; 2 - подстилающий слой (подготовка); 3 - противокапиллярная прокладка; 4 - цементная штукатурка; 5 - защитное ограждение гидроизоляции; 6 - максимальный уровень грунтовых вод; 7 - </w:t>
            </w:r>
            <w:proofErr w:type="spellStart"/>
            <w:r w:rsidRPr="00117C62">
              <w:rPr>
                <w:sz w:val="22"/>
                <w:szCs w:val="28"/>
              </w:rPr>
              <w:t>пригрузочная</w:t>
            </w:r>
            <w:proofErr w:type="spellEnd"/>
            <w:r w:rsidRPr="00117C62">
              <w:rPr>
                <w:sz w:val="22"/>
                <w:szCs w:val="28"/>
              </w:rPr>
              <w:t xml:space="preserve"> конст</w:t>
            </w:r>
            <w:r w:rsidRPr="00117C62">
              <w:rPr>
                <w:sz w:val="22"/>
                <w:szCs w:val="28"/>
              </w:rPr>
              <w:softHyphen/>
              <w:t xml:space="preserve">рукция; 8 - </w:t>
            </w:r>
            <w:proofErr w:type="spellStart"/>
            <w:r w:rsidRPr="00117C62">
              <w:rPr>
                <w:sz w:val="22"/>
                <w:szCs w:val="28"/>
              </w:rPr>
              <w:t>отмостка</w:t>
            </w:r>
            <w:proofErr w:type="spellEnd"/>
            <w:r w:rsidRPr="00117C62">
              <w:rPr>
                <w:sz w:val="22"/>
                <w:szCs w:val="28"/>
              </w:rPr>
              <w:t>; 9 - шпонка 100x150 мм из горячих асфальтовых мастик; 10 - битумная мастика; 11 - фундаментная плита.</w:t>
            </w:r>
          </w:p>
        </w:tc>
      </w:tr>
      <w:tr w:rsidR="00C306AC" w:rsidRPr="00117C62" w:rsidTr="00C805B2">
        <w:trPr>
          <w:trHeight w:val="325"/>
        </w:trPr>
        <w:tc>
          <w:tcPr>
            <w:tcW w:w="4815" w:type="dxa"/>
            <w:vAlign w:val="center"/>
          </w:tcPr>
          <w:p w:rsidR="00C306AC" w:rsidRPr="00117C62" w:rsidRDefault="00C306AC" w:rsidP="00EF3355">
            <w:pPr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EF3355">
            <w:pPr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4</w:t>
            </w:r>
          </w:p>
        </w:tc>
      </w:tr>
    </w:tbl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6E2476" w:rsidRPr="00117C62" w:rsidRDefault="006E2476" w:rsidP="006E2476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t>На каком рисунке изображён способ герметизации технологических швов бетонирования?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6E2476" w:rsidRPr="00117C62" w:rsidTr="00FA2312">
        <w:trPr>
          <w:trHeight w:val="2991"/>
        </w:trPr>
        <w:tc>
          <w:tcPr>
            <w:tcW w:w="4815" w:type="dxa"/>
            <w:vAlign w:val="center"/>
          </w:tcPr>
          <w:p w:rsidR="006E2476" w:rsidRPr="00117C62" w:rsidRDefault="006E2476" w:rsidP="0022464D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6DD8E20" wp14:editId="5CA24714">
                  <wp:extent cx="2781300" cy="147941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7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64D" w:rsidRPr="00117C62" w:rsidRDefault="0022464D" w:rsidP="0022464D">
            <w:pPr>
              <w:tabs>
                <w:tab w:val="left" w:pos="241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гидроиз</w:t>
            </w:r>
            <w:r w:rsidR="00AE33E0" w:rsidRPr="00117C62">
              <w:rPr>
                <w:sz w:val="22"/>
                <w:szCs w:val="28"/>
              </w:rPr>
              <w:t>оляционная шпонка АКВАСТОП (тип </w:t>
            </w:r>
            <w:r w:rsidRPr="00117C62">
              <w:rPr>
                <w:sz w:val="22"/>
                <w:szCs w:val="28"/>
              </w:rPr>
              <w:t>ДВ); 2 - заполнитель шва (</w:t>
            </w:r>
            <w:proofErr w:type="spellStart"/>
            <w:r w:rsidRPr="00117C62">
              <w:rPr>
                <w:sz w:val="22"/>
                <w:szCs w:val="28"/>
              </w:rPr>
              <w:t>пенополистирол</w:t>
            </w:r>
            <w:proofErr w:type="spellEnd"/>
            <w:r w:rsidRPr="00117C62">
              <w:rPr>
                <w:sz w:val="22"/>
                <w:szCs w:val="28"/>
              </w:rPr>
              <w:t>); 3</w:t>
            </w:r>
            <w:r w:rsidRPr="00117C62">
              <w:rPr>
                <w:sz w:val="22"/>
                <w:szCs w:val="28"/>
              </w:rPr>
              <w:tab/>
              <w:t>- железобетонная конструкция.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22464D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88DA1DB" wp14:editId="4C87355C">
                  <wp:extent cx="2638425" cy="146659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6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64D" w:rsidRPr="00117C62" w:rsidRDefault="0022464D" w:rsidP="0022464D">
            <w:pPr>
              <w:tabs>
                <w:tab w:val="left" w:pos="274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гидроизоляционная шпонка АКВАСТОП (тип ХВ); 2 - технологический шов бетонирования; 3 - железобетонная конструкция.</w:t>
            </w:r>
          </w:p>
        </w:tc>
      </w:tr>
      <w:tr w:rsidR="006E2476" w:rsidRPr="00117C62" w:rsidTr="00FA2312">
        <w:trPr>
          <w:trHeight w:val="156"/>
        </w:trPr>
        <w:tc>
          <w:tcPr>
            <w:tcW w:w="4815" w:type="dxa"/>
            <w:vAlign w:val="center"/>
          </w:tcPr>
          <w:p w:rsidR="006E2476" w:rsidRPr="00117C62" w:rsidRDefault="006E2476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2</w:t>
            </w:r>
          </w:p>
        </w:tc>
      </w:tr>
      <w:tr w:rsidR="009B6B94" w:rsidRPr="00117C62" w:rsidTr="00FA2312">
        <w:trPr>
          <w:trHeight w:val="2023"/>
        </w:trPr>
        <w:tc>
          <w:tcPr>
            <w:tcW w:w="4815" w:type="dxa"/>
            <w:vAlign w:val="center"/>
          </w:tcPr>
          <w:p w:rsidR="006E2476" w:rsidRPr="00117C62" w:rsidRDefault="009B6B94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7A16EC5A" wp14:editId="5C76220B">
                  <wp:extent cx="2924175" cy="2481117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832" cy="24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B94" w:rsidRPr="00117C62" w:rsidRDefault="009B6B94" w:rsidP="009B6B94">
            <w:pPr>
              <w:tabs>
                <w:tab w:val="left" w:pos="251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жгут ВЕЛОТЕРМ; 2 - ВАТЕРСТОП (фирма ИНТЕРАКВА); 3 - герметик; 4 - </w:t>
            </w:r>
            <w:proofErr w:type="spellStart"/>
            <w:r w:rsidRPr="00117C62">
              <w:rPr>
                <w:sz w:val="22"/>
                <w:szCs w:val="28"/>
              </w:rPr>
              <w:t>пенополистирол</w:t>
            </w:r>
            <w:proofErr w:type="spellEnd"/>
            <w:r w:rsidRPr="00117C62">
              <w:rPr>
                <w:sz w:val="22"/>
                <w:szCs w:val="28"/>
              </w:rPr>
              <w:t>;</w:t>
            </w:r>
          </w:p>
          <w:p w:rsidR="009B6B94" w:rsidRPr="00117C62" w:rsidRDefault="009B6B94" w:rsidP="009B6B94">
            <w:pPr>
              <w:tabs>
                <w:tab w:val="left" w:pos="293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5 - железобетонная конструкция.</w:t>
            </w:r>
          </w:p>
        </w:tc>
        <w:tc>
          <w:tcPr>
            <w:tcW w:w="4683" w:type="dxa"/>
            <w:vAlign w:val="center"/>
          </w:tcPr>
          <w:p w:rsidR="00FA2312" w:rsidRPr="00117C62" w:rsidRDefault="00FA2312" w:rsidP="00FA2312">
            <w:pPr>
              <w:ind w:firstLine="0"/>
              <w:jc w:val="left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3B04E8D2" wp14:editId="46649E8C">
                  <wp:extent cx="2762250" cy="2395309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395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312" w:rsidRPr="00117C62" w:rsidRDefault="00FA2312" w:rsidP="00FA2312">
            <w:pPr>
              <w:ind w:firstLine="0"/>
              <w:jc w:val="left"/>
              <w:rPr>
                <w:sz w:val="22"/>
                <w:szCs w:val="28"/>
              </w:rPr>
            </w:pPr>
          </w:p>
          <w:p w:rsidR="00FA2312" w:rsidRPr="00117C62" w:rsidRDefault="00FA2312" w:rsidP="00FA2312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оцинкованный лист; 2 - ВАТЕРСТОП (фирма ИНТЕРАКВА); 3 - жгут ВЕЛОТЕРМ; 4 - гидроизоляция (2 слоя гидростеклоизола);</w:t>
            </w:r>
          </w:p>
          <w:p w:rsidR="00FA2312" w:rsidRPr="00117C62" w:rsidRDefault="00FA2312" w:rsidP="00FA2312">
            <w:pPr>
              <w:tabs>
                <w:tab w:val="left" w:pos="279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5 - защитная стяжка из цементно-песчаного раствора (30мм); 6 - выравнивающая стяжка из цементно-песчаного раствора (30мм);</w:t>
            </w:r>
          </w:p>
          <w:p w:rsidR="006E2476" w:rsidRPr="00117C62" w:rsidRDefault="00FA2312" w:rsidP="00FA2312">
            <w:pPr>
              <w:tabs>
                <w:tab w:val="left" w:pos="279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7 - бетонная подготовка (80мм); 8 - железобетонная плита; 9 - герметик.</w:t>
            </w:r>
          </w:p>
        </w:tc>
      </w:tr>
      <w:tr w:rsidR="009B6B94" w:rsidRPr="00117C62" w:rsidTr="00FA2312">
        <w:trPr>
          <w:trHeight w:val="325"/>
        </w:trPr>
        <w:tc>
          <w:tcPr>
            <w:tcW w:w="4815" w:type="dxa"/>
            <w:vAlign w:val="center"/>
          </w:tcPr>
          <w:p w:rsidR="006E2476" w:rsidRPr="00117C62" w:rsidRDefault="006E2476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4</w:t>
            </w:r>
          </w:p>
        </w:tc>
      </w:tr>
    </w:tbl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FA2312" w:rsidRPr="00117C62" w:rsidRDefault="00FA2312" w:rsidP="00FA2312">
      <w:pPr>
        <w:spacing w:before="120" w:after="120"/>
        <w:rPr>
          <w:sz w:val="28"/>
          <w:szCs w:val="28"/>
        </w:rPr>
      </w:pPr>
    </w:p>
    <w:p w:rsidR="005E091E" w:rsidRPr="00117C62" w:rsidRDefault="005E091E" w:rsidP="005E091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 xml:space="preserve">Какие требования предъявляются к бетонной и железобетонной конструкции перед нанесением </w:t>
      </w:r>
      <w:proofErr w:type="gramStart"/>
      <w:r w:rsidRPr="00117C62">
        <w:rPr>
          <w:b/>
          <w:sz w:val="28"/>
          <w:szCs w:val="28"/>
        </w:rPr>
        <w:t>торкрет-раствора</w:t>
      </w:r>
      <w:proofErr w:type="gramEnd"/>
      <w:r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Прочное основание, способное нести нагрузку; наличие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шероховатая поверхность.</w:t>
      </w:r>
      <w:proofErr w:type="gramEnd"/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гладкая поверхность.</w:t>
      </w:r>
      <w:proofErr w:type="gramEnd"/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шероховатая поверхность.</w:t>
      </w:r>
      <w:proofErr w:type="gramEnd"/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повышающих прочность сцепления торкрет-раствора с основанием; шероховатая поверхность.</w:t>
      </w:r>
      <w:proofErr w:type="gramEnd"/>
    </w:p>
    <w:p w:rsidR="004A181E" w:rsidRPr="00117C62" w:rsidRDefault="004A18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Отсутствие веществ (пыль, грязь, масла, жир, краска, ржавчина), снижающих прочность сцепления торкрет-раствора с основанием</w:t>
      </w:r>
      <w:proofErr w:type="gramEnd"/>
    </w:p>
    <w:p w:rsidR="005E091E" w:rsidRPr="00117C62" w:rsidRDefault="005E091E" w:rsidP="0025686D">
      <w:pPr>
        <w:spacing w:before="120" w:after="120"/>
        <w:ind w:left="567" w:firstLine="0"/>
        <w:rPr>
          <w:sz w:val="28"/>
          <w:szCs w:val="28"/>
        </w:rPr>
      </w:pPr>
    </w:p>
    <w:p w:rsidR="00E803E9" w:rsidRPr="00117C62" w:rsidRDefault="00FC4824" w:rsidP="0054695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требования предъявляются </w:t>
      </w:r>
      <w:r w:rsidR="00B73C2E" w:rsidRPr="00117C62">
        <w:rPr>
          <w:b/>
          <w:sz w:val="28"/>
          <w:szCs w:val="28"/>
        </w:rPr>
        <w:t xml:space="preserve">к арматурным стержням железобетонного </w:t>
      </w:r>
      <w:r w:rsidRPr="00117C62">
        <w:rPr>
          <w:b/>
          <w:sz w:val="28"/>
          <w:szCs w:val="28"/>
        </w:rPr>
        <w:t>основани</w:t>
      </w:r>
      <w:r w:rsidR="00B73C2E" w:rsidRPr="00117C62">
        <w:rPr>
          <w:b/>
          <w:sz w:val="28"/>
          <w:szCs w:val="28"/>
        </w:rPr>
        <w:t xml:space="preserve">я перед ремонтом при подготовке </w:t>
      </w:r>
      <w:r w:rsidRPr="00117C62">
        <w:rPr>
          <w:b/>
          <w:sz w:val="28"/>
          <w:szCs w:val="28"/>
        </w:rPr>
        <w:t>к торкретированию?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F3427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10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15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30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20 мм. Если диаметр арматуры 5 мм и менее, допускается зазор 10 мм.</w:t>
      </w:r>
    </w:p>
    <w:p w:rsidR="004A181E" w:rsidRPr="00117C62" w:rsidRDefault="004A181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Вскрытые арматурные стержни должны быть полностью оголены, а зазор между ремонтируемой поверхностью бетона и арматурой должен быть не менее 5 мм</w:t>
      </w:r>
    </w:p>
    <w:p w:rsidR="00B73C2E" w:rsidRPr="00117C62" w:rsidRDefault="00B73C2E" w:rsidP="00B73C2E">
      <w:pPr>
        <w:spacing w:before="120" w:after="120"/>
        <w:ind w:left="207" w:firstLine="0"/>
        <w:rPr>
          <w:sz w:val="28"/>
          <w:szCs w:val="28"/>
        </w:rPr>
      </w:pPr>
    </w:p>
    <w:p w:rsidR="006C1743" w:rsidRPr="00117C62" w:rsidRDefault="006C1743" w:rsidP="006C1743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proofErr w:type="gramStart"/>
      <w:r w:rsidRPr="00117C62">
        <w:rPr>
          <w:b/>
          <w:sz w:val="28"/>
          <w:szCs w:val="28"/>
        </w:rPr>
        <w:t>В</w:t>
      </w:r>
      <w:proofErr w:type="gramEnd"/>
      <w:r w:rsidRPr="00117C62">
        <w:rPr>
          <w:b/>
          <w:sz w:val="28"/>
          <w:szCs w:val="28"/>
        </w:rPr>
        <w:t xml:space="preserve"> каком порядке выполняется технологический процесс торкретирования бетона?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73C2E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бетона начинают с нижней точки конструкции, с перемещением сопла горизонтально и снизу вверх. Сопло </w:t>
      </w:r>
      <w:proofErr w:type="gramStart"/>
      <w:r w:rsidRPr="00117C62">
        <w:rPr>
          <w:sz w:val="28"/>
          <w:szCs w:val="28"/>
        </w:rPr>
        <w:t>торкрет-установки</w:t>
      </w:r>
      <w:proofErr w:type="gramEnd"/>
      <w:r w:rsidRPr="00117C62">
        <w:rPr>
          <w:sz w:val="28"/>
          <w:szCs w:val="28"/>
        </w:rPr>
        <w:t xml:space="preserve"> держат под углом 90° к основанию, при минимальном расстоянии от поверхности – 0,5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бетона начинают с верхней точки конструкции, с перемещением сопла горизонтально и сверху вниз. Сопло </w:t>
      </w:r>
      <w:proofErr w:type="gramStart"/>
      <w:r w:rsidRPr="00117C62">
        <w:rPr>
          <w:sz w:val="28"/>
          <w:szCs w:val="28"/>
        </w:rPr>
        <w:t>торкрет-установки</w:t>
      </w:r>
      <w:proofErr w:type="gramEnd"/>
      <w:r w:rsidRPr="00117C62">
        <w:rPr>
          <w:sz w:val="28"/>
          <w:szCs w:val="28"/>
        </w:rPr>
        <w:t xml:space="preserve"> держат под углом 90° к основанию, при минимальном расстоянии от поверхности – 0,5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бетона начинают с нижней точки конструкции, с перемещением сопла горизонтально и снизу вверх. Сопло </w:t>
      </w:r>
      <w:proofErr w:type="gramStart"/>
      <w:r w:rsidRPr="00117C62">
        <w:rPr>
          <w:sz w:val="28"/>
          <w:szCs w:val="28"/>
        </w:rPr>
        <w:t>торкрет-установки</w:t>
      </w:r>
      <w:proofErr w:type="gramEnd"/>
      <w:r w:rsidRPr="00117C62">
        <w:rPr>
          <w:sz w:val="28"/>
          <w:szCs w:val="28"/>
        </w:rPr>
        <w:t xml:space="preserve"> держат под углом 45° к основанию, при минимальном расстоянии от поверхности – 0,3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бетона начинают с нижней точки конструкции, с перемещением сопла горизонтально и снизу вверх. Сопло </w:t>
      </w:r>
      <w:proofErr w:type="gramStart"/>
      <w:r w:rsidRPr="00117C62">
        <w:rPr>
          <w:sz w:val="28"/>
          <w:szCs w:val="28"/>
        </w:rPr>
        <w:t>торкрет-установки</w:t>
      </w:r>
      <w:proofErr w:type="gramEnd"/>
      <w:r w:rsidRPr="00117C62">
        <w:rPr>
          <w:sz w:val="28"/>
          <w:szCs w:val="28"/>
        </w:rPr>
        <w:t xml:space="preserve"> держат под углом 60° к основанию, при минимальном расстоянии от поверхности – 0,2 м.</w:t>
      </w:r>
    </w:p>
    <w:p w:rsidR="004A181E" w:rsidRPr="00117C62" w:rsidRDefault="004A181E" w:rsidP="004A181E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Торкретирование бетона начинают с верхней точки конструкции, с перемещением сопла горизонтально и сверху вниз. Сопло </w:t>
      </w:r>
      <w:proofErr w:type="gramStart"/>
      <w:r w:rsidRPr="00117C62">
        <w:rPr>
          <w:sz w:val="28"/>
          <w:szCs w:val="28"/>
        </w:rPr>
        <w:t>торкрет-установки</w:t>
      </w:r>
      <w:proofErr w:type="gramEnd"/>
      <w:r w:rsidRPr="00117C62">
        <w:rPr>
          <w:sz w:val="28"/>
          <w:szCs w:val="28"/>
        </w:rPr>
        <w:t xml:space="preserve"> держат под углом 60° к основанию, при минимальном расстоянии от поверхности – 0,3 м.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BE09B3" w:rsidRPr="00117C62" w:rsidRDefault="00E4477B" w:rsidP="00E4477B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Какой вид имеет правильно увлажненная торкретная масса при выходе из сопла и поверхность уложенного торкрета?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E09B3" w:rsidRPr="00117C62" w:rsidRDefault="00BE09B3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«факела» из смеси одинакового цвета, а поверхность торкрета </w:t>
      </w:r>
      <w:r w:rsidR="00E4477B" w:rsidRPr="00117C62">
        <w:rPr>
          <w:sz w:val="28"/>
          <w:szCs w:val="28"/>
        </w:rPr>
        <w:t>–</w:t>
      </w:r>
      <w:r w:rsidRPr="00117C62">
        <w:rPr>
          <w:sz w:val="28"/>
          <w:szCs w:val="28"/>
        </w:rPr>
        <w:t xml:space="preserve"> жирный блеск.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«цилиндра» из смеси одинакового цвета, а поверхность торкрета – жирный блеск.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«цилиндра» из смеси одинакового цвета, а поверхность торкрета – без блеска.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 xml:space="preserve">Правильно увлажненная торкретная масса имеет при выходе из сопла форму «конуса» из смеси одинакового цвета, а поверхность торкрета – без блеска. </w:t>
      </w:r>
    </w:p>
    <w:p w:rsidR="004A181E" w:rsidRPr="00117C62" w:rsidRDefault="004A181E" w:rsidP="004A181E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</w:t>
      </w:r>
      <w:proofErr w:type="spellStart"/>
      <w:r w:rsidRPr="00117C62">
        <w:rPr>
          <w:sz w:val="28"/>
          <w:szCs w:val="28"/>
        </w:rPr>
        <w:t>торкретная</w:t>
      </w:r>
      <w:proofErr w:type="spellEnd"/>
      <w:r w:rsidRPr="00117C62">
        <w:rPr>
          <w:sz w:val="28"/>
          <w:szCs w:val="28"/>
        </w:rPr>
        <w:t xml:space="preserve"> масса имеет при выходе из сопла форму «треугольника» из смеси одинакового цвета, а поверхность торкрета – без блеска. 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E4477B" w:rsidRPr="00117C62" w:rsidRDefault="00E1308A" w:rsidP="00E1308A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Какой должен быть процент «отскока» материала от </w:t>
      </w:r>
      <w:proofErr w:type="spellStart"/>
      <w:r w:rsidRPr="00117C62">
        <w:rPr>
          <w:b/>
          <w:sz w:val="28"/>
          <w:szCs w:val="28"/>
        </w:rPr>
        <w:t>торкретируемой</w:t>
      </w:r>
      <w:proofErr w:type="spellEnd"/>
      <w:r w:rsidRPr="00117C62">
        <w:rPr>
          <w:b/>
          <w:sz w:val="28"/>
          <w:szCs w:val="28"/>
        </w:rPr>
        <w:t xml:space="preserve"> поверхно</w:t>
      </w:r>
      <w:r w:rsidRPr="00117C62">
        <w:rPr>
          <w:b/>
          <w:sz w:val="28"/>
          <w:szCs w:val="28"/>
        </w:rPr>
        <w:softHyphen/>
        <w:t>сти основания при правильной подаче воды к соплу?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E09B3" w:rsidRPr="00117C62" w:rsidRDefault="00BE09B3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 xml:space="preserve">сти основания при нанесении первого слоя раствора составляет </w:t>
      </w:r>
      <w:r w:rsidR="00E1308A" w:rsidRPr="00117C62">
        <w:rPr>
          <w:sz w:val="28"/>
          <w:szCs w:val="28"/>
        </w:rPr>
        <w:t>1</w:t>
      </w:r>
      <w:r w:rsidRPr="00117C62">
        <w:rPr>
          <w:sz w:val="28"/>
          <w:szCs w:val="28"/>
        </w:rPr>
        <w:t>0-</w:t>
      </w:r>
      <w:r w:rsidR="00E1308A" w:rsidRPr="00117C62">
        <w:rPr>
          <w:sz w:val="28"/>
          <w:szCs w:val="28"/>
        </w:rPr>
        <w:t>1</w:t>
      </w:r>
      <w:r w:rsidRPr="00117C62">
        <w:rPr>
          <w:sz w:val="28"/>
          <w:szCs w:val="28"/>
        </w:rPr>
        <w:t>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20-25 %,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40-45 %,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30-35 %,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4A181E" w:rsidRPr="00117C62" w:rsidRDefault="004A181E" w:rsidP="004A181E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5-10 %,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E1308A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16EA1" w:rsidRPr="00117C62" w:rsidRDefault="00516EA1" w:rsidP="00516EA1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проводят мероприятия от напорных грунтовых вод, влияющие на изменение уровня подземной воды?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16EA1" w:rsidRPr="00117C62" w:rsidRDefault="00516EA1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Дренирование, укладка рулонных гидроизоляционных материалов, формирование местности и объекта, создание гидроизоляционной системы.</w:t>
      </w:r>
    </w:p>
    <w:p w:rsidR="00516EA1" w:rsidRPr="00117C62" w:rsidRDefault="00516EA1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Устройство дренажной системы, формирование местности и объекта, создание гидроизоляционной системы.</w:t>
      </w:r>
    </w:p>
    <w:p w:rsidR="00516EA1" w:rsidRPr="00117C62" w:rsidRDefault="00F26D66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Инъецирование грунтов, у</w:t>
      </w:r>
      <w:r w:rsidR="00516EA1" w:rsidRPr="00117C62">
        <w:rPr>
          <w:sz w:val="28"/>
          <w:szCs w:val="28"/>
        </w:rPr>
        <w:t>стройство дренажной системы, создание гидроизоляционной системы.</w:t>
      </w:r>
    </w:p>
    <w:p w:rsidR="00516EA1" w:rsidRPr="00117C62" w:rsidRDefault="00F26D66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Формирование местности и объекта, у</w:t>
      </w:r>
      <w:r w:rsidR="00516EA1" w:rsidRPr="00117C62">
        <w:rPr>
          <w:sz w:val="28"/>
          <w:szCs w:val="28"/>
        </w:rPr>
        <w:t xml:space="preserve">стройство дренажной системы, </w:t>
      </w:r>
      <w:r w:rsidRPr="00117C62">
        <w:rPr>
          <w:sz w:val="28"/>
          <w:szCs w:val="28"/>
        </w:rPr>
        <w:t>устройство внутренней гидроизоляционной мембраны</w:t>
      </w:r>
      <w:r w:rsidR="00516EA1" w:rsidRPr="00117C62">
        <w:rPr>
          <w:sz w:val="28"/>
          <w:szCs w:val="28"/>
        </w:rPr>
        <w:t>.</w:t>
      </w:r>
    </w:p>
    <w:p w:rsidR="00C5468E" w:rsidRPr="00117C62" w:rsidRDefault="00C5468E" w:rsidP="00C5468E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Создание гидроизоляционной системы.</w:t>
      </w: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4666ED" w:rsidRPr="00117C62" w:rsidRDefault="00DB11E1" w:rsidP="004666E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На какие основные группы подразделяются </w:t>
      </w:r>
      <w:r w:rsidR="004666ED" w:rsidRPr="00117C62">
        <w:rPr>
          <w:b/>
          <w:sz w:val="28"/>
          <w:szCs w:val="28"/>
        </w:rPr>
        <w:t>виды гидроизоляционных работ</w:t>
      </w:r>
      <w:r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666ED" w:rsidRPr="00117C62" w:rsidRDefault="00DB11E1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</w:t>
      </w:r>
      <w:r w:rsidR="004666ED" w:rsidRPr="00117C62">
        <w:rPr>
          <w:sz w:val="28"/>
          <w:szCs w:val="28"/>
        </w:rPr>
        <w:t>аружная противонапорная гидроизоляция;</w:t>
      </w:r>
      <w:r w:rsidR="00BA007F" w:rsidRPr="00117C62">
        <w:rPr>
          <w:sz w:val="28"/>
          <w:szCs w:val="28"/>
        </w:rPr>
        <w:t xml:space="preserve"> оклеечная гидроизоляция; </w:t>
      </w:r>
      <w:r w:rsidR="004666ED" w:rsidRPr="00117C62">
        <w:rPr>
          <w:sz w:val="28"/>
          <w:szCs w:val="28"/>
        </w:rPr>
        <w:t>внутренняя противонапорная гидроизоляция;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водосборников;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для защиты от поверхностных или фильтрационных вод;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для защиты от грунтовых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Наружная противонапорная гидроизоляция; внутренняя противонапорная гидроизоляция; гидроизоляция водосборников; листовая гидроизоляция; гидроизоляция для защиты от поверхностных или фильтрационных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Наружная </w:t>
      </w:r>
      <w:r w:rsidR="00767DD5" w:rsidRPr="00117C62">
        <w:rPr>
          <w:sz w:val="28"/>
          <w:szCs w:val="28"/>
        </w:rPr>
        <w:t xml:space="preserve">противонапорная гидроизоляция; </w:t>
      </w:r>
      <w:r w:rsidRPr="00117C62">
        <w:rPr>
          <w:sz w:val="28"/>
          <w:szCs w:val="28"/>
        </w:rPr>
        <w:t>внутренняя противонапорная гидроизоляция; гидроизоляция водосборников; гидроизоляция для защиты от поверхностных или фильтрационных вод; гидроизоляция для защиты от грунтовых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Наружная противонапорная гидроизоляция; инъекционная гидроизоляция; внутренняя противонапорная гидроизоляция; гидроизоляция водосборников; гидроизоляция для защиты от грунтовых вод.</w:t>
      </w:r>
    </w:p>
    <w:p w:rsidR="00D37119" w:rsidRPr="00117C62" w:rsidRDefault="00D37119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Гидроизоляция для защиты от поверхностных или фильтрационных вод; гидроизоляция для защиты от грунтовых вод.</w:t>
      </w:r>
    </w:p>
    <w:p w:rsidR="00D37119" w:rsidRPr="00117C62" w:rsidRDefault="00D37119" w:rsidP="00D37119">
      <w:pPr>
        <w:spacing w:before="120" w:after="120"/>
        <w:rPr>
          <w:sz w:val="28"/>
          <w:szCs w:val="28"/>
        </w:rPr>
      </w:pPr>
    </w:p>
    <w:p w:rsidR="002629D9" w:rsidRPr="00117C62" w:rsidRDefault="002629D9" w:rsidP="002629D9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Что проверяется при оценке качества гидроизоляции деформационных швов?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6C1743" w:rsidRPr="00117C62" w:rsidRDefault="002629D9" w:rsidP="00B54A3C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proofErr w:type="gramStart"/>
      <w:r w:rsidRPr="00117C62">
        <w:rPr>
          <w:sz w:val="28"/>
          <w:szCs w:val="28"/>
        </w:rPr>
        <w:t>Прочность крепления компенсаторов, 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на вертикальную</w:t>
      </w:r>
      <w:r w:rsidR="00734447" w:rsidRPr="00117C62">
        <w:rPr>
          <w:sz w:val="28"/>
          <w:szCs w:val="28"/>
        </w:rPr>
        <w:t>,</w:t>
      </w:r>
      <w:r w:rsidR="00B54A3C" w:rsidRPr="00117C62">
        <w:rPr>
          <w:sz w:val="28"/>
          <w:szCs w:val="28"/>
        </w:rPr>
        <w:t xml:space="preserve"> подготовка усилительных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листов и деталей, подгонка их по месту,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плотность прилегания сопряжений, уплотнение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сопряжений.</w:t>
      </w:r>
      <w:proofErr w:type="gramEnd"/>
    </w:p>
    <w:p w:rsidR="002629D9" w:rsidRPr="00117C62" w:rsidRDefault="002629D9" w:rsidP="002629D9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Прочность крепления компенсаторов, 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</w:t>
      </w:r>
      <w:proofErr w:type="gramStart"/>
      <w:r w:rsidRPr="00117C62">
        <w:rPr>
          <w:sz w:val="28"/>
          <w:szCs w:val="28"/>
        </w:rPr>
        <w:t>на</w:t>
      </w:r>
      <w:proofErr w:type="gramEnd"/>
      <w:r w:rsidRPr="00117C62">
        <w:rPr>
          <w:sz w:val="28"/>
          <w:szCs w:val="28"/>
        </w:rPr>
        <w:t xml:space="preserve"> вертикальную.</w:t>
      </w:r>
    </w:p>
    <w:p w:rsidR="002629D9" w:rsidRPr="00117C62" w:rsidRDefault="002629D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 xml:space="preserve">Прочность крепления компенсаторов, герметичность швов в </w:t>
      </w:r>
      <w:proofErr w:type="gramStart"/>
      <w:r w:rsidRPr="00117C62">
        <w:rPr>
          <w:sz w:val="28"/>
          <w:szCs w:val="28"/>
        </w:rPr>
        <w:t>местах</w:t>
      </w:r>
      <w:proofErr w:type="gramEnd"/>
      <w:r w:rsidRPr="00117C62">
        <w:rPr>
          <w:sz w:val="28"/>
          <w:szCs w:val="28"/>
        </w:rPr>
        <w:t xml:space="preserve">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на вертикальную</w:t>
      </w:r>
      <w:r w:rsidR="00734447" w:rsidRPr="00117C62">
        <w:rPr>
          <w:sz w:val="28"/>
          <w:szCs w:val="28"/>
        </w:rPr>
        <w:t>, плотность прилегания сопряжений, уплотнение сопряжений, степень чистоты канавок и их заполнения уплотняющими материалами.</w:t>
      </w:r>
    </w:p>
    <w:p w:rsidR="002629D9" w:rsidRPr="00117C62" w:rsidRDefault="002629D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Прочность крепления компенсаторов, </w:t>
      </w:r>
      <w:r w:rsidR="00734447" w:rsidRPr="00117C62">
        <w:rPr>
          <w:sz w:val="28"/>
          <w:szCs w:val="28"/>
        </w:rPr>
        <w:t xml:space="preserve">качество </w:t>
      </w:r>
      <w:proofErr w:type="spellStart"/>
      <w:r w:rsidR="00734447" w:rsidRPr="00117C62">
        <w:rPr>
          <w:sz w:val="28"/>
          <w:szCs w:val="28"/>
        </w:rPr>
        <w:t>зачеканки</w:t>
      </w:r>
      <w:proofErr w:type="spellEnd"/>
      <w:r w:rsidR="00734447" w:rsidRPr="00117C62">
        <w:rPr>
          <w:sz w:val="28"/>
          <w:szCs w:val="28"/>
        </w:rPr>
        <w:t xml:space="preserve">, гидроизоляция технологических отверстий для нагнетания цементного раствора за обделку сооружения, </w:t>
      </w:r>
      <w:r w:rsidRPr="00117C62">
        <w:rPr>
          <w:sz w:val="28"/>
          <w:szCs w:val="28"/>
        </w:rPr>
        <w:t xml:space="preserve">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</w:t>
      </w:r>
      <w:proofErr w:type="gramStart"/>
      <w:r w:rsidRPr="00117C62">
        <w:rPr>
          <w:sz w:val="28"/>
          <w:szCs w:val="28"/>
        </w:rPr>
        <w:t>на</w:t>
      </w:r>
      <w:proofErr w:type="gramEnd"/>
      <w:r w:rsidRPr="00117C62">
        <w:rPr>
          <w:sz w:val="28"/>
          <w:szCs w:val="28"/>
        </w:rPr>
        <w:t xml:space="preserve"> вертикальную.</w:t>
      </w:r>
    </w:p>
    <w:p w:rsidR="00D37119" w:rsidRPr="00117C62" w:rsidRDefault="00D3711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Плотность прилегания сопряжений, уплотнение сопряжений, степень чистоты канавок и их заполнения уплотняющими материалами.</w:t>
      </w:r>
    </w:p>
    <w:p w:rsidR="006C1743" w:rsidRPr="00117C62" w:rsidRDefault="006C1743" w:rsidP="002629D9">
      <w:pPr>
        <w:spacing w:before="120" w:after="120"/>
        <w:rPr>
          <w:sz w:val="28"/>
          <w:szCs w:val="28"/>
        </w:rPr>
      </w:pPr>
    </w:p>
    <w:p w:rsidR="00015785" w:rsidRPr="00117C62" w:rsidRDefault="00015785" w:rsidP="00015785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работы подлежат контролю качества рулонной и мастичной гидроизоляции? </w:t>
      </w:r>
      <w:r w:rsidR="005A2B96" w:rsidRPr="00117C62">
        <w:rPr>
          <w:b/>
          <w:sz w:val="28"/>
          <w:szCs w:val="28"/>
        </w:rPr>
        <w:t>Выберите правильный вариант ответа.</w:t>
      </w:r>
    </w:p>
    <w:p w:rsidR="002629D9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контроле качества рулонной и мастичной гидроизоляции проверке подлежат работы по подготовке поверхностей под грунтовку,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контроле качества рулонной и мастичной гидроизоляции проверке подлежат работы по подготовке поверхностей под </w:t>
      </w:r>
      <w:r w:rsidR="00D26B1B" w:rsidRPr="00117C62">
        <w:rPr>
          <w:sz w:val="28"/>
          <w:szCs w:val="28"/>
        </w:rPr>
        <w:t>окраску</w:t>
      </w:r>
      <w:r w:rsidRPr="00117C62">
        <w:rPr>
          <w:sz w:val="28"/>
          <w:szCs w:val="28"/>
        </w:rPr>
        <w:t>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контроле качества рулонной и мастичной гидроизоляции проверке подлежат работы по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контроле качества рулонной и мастичной гидроизоляции проверке подлежат работы по подготовке поверхностей под грунтовку,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2629D9" w:rsidRPr="00117C62" w:rsidRDefault="00CF28CE" w:rsidP="002629D9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контроле качества рулонной и мастичной гидроизоляции проверке подлежат работы по подготовке поверхностей под окраску.                </w:t>
      </w:r>
    </w:p>
    <w:p w:rsidR="00CF28CE" w:rsidRPr="00117C62" w:rsidRDefault="00CF28CE" w:rsidP="00CF28C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856A69" w:rsidRPr="00117C62" w:rsidRDefault="00135B1D" w:rsidP="00135B1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 осуществляется сопряжение гидроизоляции рулонными материалами с окрасочной гидроизоляцией?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856A69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1,0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</w:t>
      </w:r>
      <w:r w:rsidR="0055307C" w:rsidRPr="00117C62">
        <w:rPr>
          <w:sz w:val="28"/>
          <w:szCs w:val="28"/>
        </w:rPr>
        <w:t>ность на полосе шириной не более</w:t>
      </w:r>
      <w:r w:rsidRPr="00117C62">
        <w:rPr>
          <w:sz w:val="28"/>
          <w:szCs w:val="28"/>
        </w:rPr>
        <w:t xml:space="preserve"> 0,1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0,2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0,5 м с дополнительным нанесением окрасочной гидроизоляции на место сопряжения.</w:t>
      </w:r>
    </w:p>
    <w:p w:rsidR="0055307C" w:rsidRPr="00117C62" w:rsidRDefault="00CF28CE" w:rsidP="0055307C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</w:t>
      </w:r>
      <w:r w:rsidR="0055307C"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0,3 м с дополнительным нанесением окрасочной гидроизоляции на место сопряжения.</w:t>
      </w: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45530E" w:rsidRPr="00117C62" w:rsidRDefault="0045530E" w:rsidP="0045530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 осуществляется сопряжение гидроизоляции штукатурными растворами с </w:t>
      </w:r>
      <w:proofErr w:type="spellStart"/>
      <w:r w:rsidRPr="00117C62">
        <w:rPr>
          <w:b/>
          <w:sz w:val="28"/>
          <w:szCs w:val="28"/>
        </w:rPr>
        <w:t>оклеечной</w:t>
      </w:r>
      <w:proofErr w:type="spellEnd"/>
      <w:r w:rsidRPr="00117C62">
        <w:rPr>
          <w:b/>
          <w:sz w:val="28"/>
          <w:szCs w:val="28"/>
        </w:rPr>
        <w:t xml:space="preserve"> гидроизоляцией?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5530E" w:rsidRPr="00117C62" w:rsidRDefault="0045530E" w:rsidP="003A645C">
      <w:pPr>
        <w:spacing w:before="120" w:after="120"/>
        <w:ind w:firstLine="567"/>
        <w:rPr>
          <w:sz w:val="28"/>
          <w:szCs w:val="28"/>
        </w:rPr>
      </w:pPr>
    </w:p>
    <w:p w:rsidR="00AB0842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0,2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0,5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0,3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0,7 м.</w:t>
      </w:r>
    </w:p>
    <w:p w:rsidR="00CA4FEF" w:rsidRPr="00117C62" w:rsidRDefault="00CA4FEF" w:rsidP="00CA4FEF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Сопряжение гидроизоляции штукатурными растворами с </w:t>
      </w:r>
      <w:proofErr w:type="spellStart"/>
      <w:r w:rsidRPr="00117C62">
        <w:rPr>
          <w:sz w:val="28"/>
          <w:szCs w:val="28"/>
        </w:rPr>
        <w:t>оклеечной</w:t>
      </w:r>
      <w:proofErr w:type="spellEnd"/>
      <w:r w:rsidRPr="00117C62">
        <w:rPr>
          <w:sz w:val="28"/>
          <w:szCs w:val="28"/>
        </w:rPr>
        <w:t xml:space="preserve"> производится путем нанесения грунтовки на штукатурку в месте сопряжения и наклейки на нее рулонов </w:t>
      </w:r>
      <w:proofErr w:type="spellStart"/>
      <w:r w:rsidRPr="00117C62">
        <w:rPr>
          <w:sz w:val="28"/>
          <w:szCs w:val="28"/>
        </w:rPr>
        <w:t>оклеечной</w:t>
      </w:r>
      <w:proofErr w:type="spellEnd"/>
      <w:r w:rsidRPr="00117C62">
        <w:rPr>
          <w:sz w:val="28"/>
          <w:szCs w:val="28"/>
        </w:rPr>
        <w:t xml:space="preserve"> гидроизоляции в пределах полосы шириной не менее 1 м.</w:t>
      </w:r>
    </w:p>
    <w:p w:rsidR="00135B1D" w:rsidRPr="00117C62" w:rsidRDefault="00135B1D" w:rsidP="0045530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11.  </w:t>
      </w:r>
      <w:bookmarkStart w:id="7" w:name="_Hlk478985508"/>
      <w:r w:rsidRPr="00117C62">
        <w:rPr>
          <w:sz w:val="28"/>
          <w:szCs w:val="28"/>
        </w:rPr>
        <w:t>Критерии  оценки  (ключи  к  заданиям),  правила обработки результатов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теоретического  этапа  профессионального  экзамена  и  принятия  решения  о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допуске   (отказе   в  допуске)  к  практическому  этапу  </w:t>
      </w:r>
      <w:proofErr w:type="gramStart"/>
      <w:r w:rsidRPr="00117C62">
        <w:rPr>
          <w:sz w:val="28"/>
          <w:szCs w:val="28"/>
        </w:rPr>
        <w:t>профессионального</w:t>
      </w:r>
      <w:proofErr w:type="gramEnd"/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экзамена: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355"/>
        <w:gridCol w:w="5069"/>
      </w:tblGrid>
      <w:tr w:rsidR="00052A6B" w:rsidRPr="00117C62" w:rsidTr="002C1620">
        <w:trPr>
          <w:jc w:val="center"/>
        </w:trPr>
        <w:tc>
          <w:tcPr>
            <w:tcW w:w="599" w:type="pct"/>
            <w:shd w:val="clear" w:color="auto" w:fill="auto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№ задания</w:t>
            </w:r>
          </w:p>
        </w:tc>
        <w:tc>
          <w:tcPr>
            <w:tcW w:w="1753" w:type="pct"/>
            <w:shd w:val="clear" w:color="auto" w:fill="auto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648" w:type="pct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Вес и баллы, начисляемые за правильно выполненное задание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  <w:p w:rsidR="009613B0" w:rsidRPr="00117C62" w:rsidRDefault="009613B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bookmarkStart w:id="8" w:name="_GoBack"/>
            <w:bookmarkEnd w:id="8"/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2C1620" w:rsidRPr="00117C62" w:rsidRDefault="002C1620" w:rsidP="009613B0">
            <w:pPr>
              <w:ind w:firstLine="0"/>
              <w:jc w:val="lef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9613B0" w:rsidRDefault="002C1620" w:rsidP="009613B0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9613B0">
              <w:rPr>
                <w:sz w:val="28"/>
                <w:szCs w:val="28"/>
              </w:rPr>
              <w:t>0 баллов (неправильный ответ)</w:t>
            </w:r>
          </w:p>
        </w:tc>
      </w:tr>
      <w:bookmarkEnd w:id="7"/>
    </w:tbl>
    <w:p w:rsidR="002C1620" w:rsidRPr="00117C62" w:rsidRDefault="002C1620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</w:p>
    <w:p w:rsidR="005874F6" w:rsidRPr="00117C6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117C62">
        <w:rPr>
          <w:rFonts w:eastAsia="Times New Roman"/>
          <w:sz w:val="28"/>
          <w:szCs w:val="28"/>
        </w:rPr>
        <w:t xml:space="preserve">Вариант соискателя формируется из случайно подбираемых заданий в </w:t>
      </w:r>
      <w:proofErr w:type="gramStart"/>
      <w:r w:rsidRPr="00117C62">
        <w:rPr>
          <w:rFonts w:eastAsia="Times New Roman"/>
          <w:sz w:val="28"/>
          <w:szCs w:val="28"/>
        </w:rPr>
        <w:t>соответствии</w:t>
      </w:r>
      <w:proofErr w:type="gramEnd"/>
      <w:r w:rsidRPr="00117C62">
        <w:rPr>
          <w:rFonts w:eastAsia="Times New Roman"/>
          <w:sz w:val="28"/>
          <w:szCs w:val="28"/>
        </w:rPr>
        <w:t xml:space="preserve"> со спецификацией. Всего </w:t>
      </w:r>
      <w:r w:rsidR="002C1620" w:rsidRPr="00117C62">
        <w:rPr>
          <w:rFonts w:eastAsia="Times New Roman"/>
          <w:sz w:val="28"/>
          <w:szCs w:val="28"/>
        </w:rPr>
        <w:t>40</w:t>
      </w:r>
      <w:r w:rsidRPr="00117C62">
        <w:rPr>
          <w:rFonts w:eastAsia="Times New Roman"/>
          <w:sz w:val="28"/>
          <w:szCs w:val="28"/>
        </w:rPr>
        <w:t xml:space="preserve"> заданий. 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5874F6" w:rsidRPr="00117C6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117C62">
        <w:rPr>
          <w:rFonts w:eastAsia="Times New Roman"/>
          <w:sz w:val="28"/>
          <w:szCs w:val="28"/>
        </w:rPr>
        <w:t>Решение о допуске к практическому этапу экзамена принимается при условии достижения набранной суммы баллов от  30 и более.</w:t>
      </w:r>
    </w:p>
    <w:p w:rsidR="00B8798E" w:rsidRPr="00117C62" w:rsidRDefault="00B8798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12. Задания для практического этапа профессионального экзамена: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1D683E">
      <w:pPr>
        <w:pStyle w:val="a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200" w:line="276" w:lineRule="auto"/>
        <w:ind w:left="0" w:firstLine="0"/>
        <w:rPr>
          <w:i/>
          <w:sz w:val="28"/>
        </w:rPr>
      </w:pPr>
      <w:r w:rsidRPr="00117C62">
        <w:rPr>
          <w:i/>
          <w:sz w:val="28"/>
        </w:rPr>
        <w:t xml:space="preserve">Задание на выполнение трудовых функций, трудовых действий в реальных или модельных </w:t>
      </w:r>
      <w:proofErr w:type="gramStart"/>
      <w:r w:rsidRPr="00117C62">
        <w:rPr>
          <w:i/>
          <w:sz w:val="28"/>
        </w:rPr>
        <w:t>условиях</w:t>
      </w:r>
      <w:proofErr w:type="gramEnd"/>
      <w:r w:rsidRPr="00117C62">
        <w:rPr>
          <w:i/>
          <w:sz w:val="28"/>
        </w:rPr>
        <w:t xml:space="preserve"> (задание №1, вариант 1)</w:t>
      </w:r>
    </w:p>
    <w:p w:rsidR="0029220F" w:rsidRPr="00117C62" w:rsidRDefault="0029220F" w:rsidP="0029220F">
      <w:pPr>
        <w:widowControl w:val="0"/>
        <w:tabs>
          <w:tab w:val="left" w:pos="1134"/>
        </w:tabs>
        <w:autoSpaceDE w:val="0"/>
        <w:autoSpaceDN w:val="0"/>
        <w:ind w:firstLine="0"/>
        <w:rPr>
          <w:b/>
          <w:sz w:val="28"/>
          <w:szCs w:val="28"/>
        </w:rPr>
      </w:pPr>
      <w:r w:rsidRPr="00117C62">
        <w:rPr>
          <w:bCs/>
          <w:sz w:val="28"/>
          <w:szCs w:val="28"/>
          <w:u w:val="single"/>
        </w:rPr>
        <w:t>Трудовая функция</w:t>
      </w:r>
      <w:r w:rsidRPr="00117C62">
        <w:rPr>
          <w:bCs/>
          <w:sz w:val="28"/>
          <w:szCs w:val="28"/>
        </w:rPr>
        <w:t>:</w:t>
      </w:r>
      <w:r w:rsidRPr="00117C6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117C62">
        <w:rPr>
          <w:sz w:val="28"/>
          <w:szCs w:val="28"/>
        </w:rPr>
        <w:t>ТФ 3.</w:t>
      </w:r>
      <w:r w:rsidR="00A94A20" w:rsidRPr="00117C62">
        <w:rPr>
          <w:sz w:val="28"/>
          <w:szCs w:val="28"/>
        </w:rPr>
        <w:t>2</w:t>
      </w:r>
      <w:r w:rsidRPr="00117C62">
        <w:rPr>
          <w:sz w:val="28"/>
          <w:szCs w:val="28"/>
        </w:rPr>
        <w:t>.</w:t>
      </w:r>
      <w:r w:rsidR="00A94A20" w:rsidRPr="00117C62">
        <w:rPr>
          <w:sz w:val="28"/>
          <w:szCs w:val="28"/>
        </w:rPr>
        <w:t>1</w:t>
      </w:r>
      <w:r w:rsidRPr="00117C62">
        <w:rPr>
          <w:b/>
          <w:sz w:val="28"/>
          <w:szCs w:val="28"/>
        </w:rPr>
        <w:t xml:space="preserve"> </w:t>
      </w:r>
      <w:r w:rsidR="00A94A20" w:rsidRPr="00117C62">
        <w:rPr>
          <w:sz w:val="28"/>
        </w:rPr>
        <w:t>Подготовка поверхностей конструкций к нанесению гидроизоляции</w:t>
      </w:r>
      <w:r w:rsidR="00A94A20" w:rsidRPr="00117C62">
        <w:rPr>
          <w:iCs/>
          <w:sz w:val="32"/>
          <w:szCs w:val="28"/>
          <w:shd w:val="clear" w:color="auto" w:fill="FFFFFF"/>
        </w:rPr>
        <w:t xml:space="preserve"> </w:t>
      </w:r>
      <w:r w:rsidR="00825152" w:rsidRPr="00117C62">
        <w:rPr>
          <w:iCs/>
          <w:sz w:val="32"/>
          <w:szCs w:val="28"/>
          <w:shd w:val="clear" w:color="auto" w:fill="FFFFFF"/>
        </w:rPr>
        <w:t xml:space="preserve">стен </w:t>
      </w:r>
      <w:r w:rsidR="00825152" w:rsidRPr="00117C62">
        <w:rPr>
          <w:sz w:val="28"/>
        </w:rPr>
        <w:t>фундаментов</w:t>
      </w: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117C62">
        <w:rPr>
          <w:iCs/>
          <w:sz w:val="28"/>
          <w:szCs w:val="28"/>
          <w:shd w:val="clear" w:color="auto" w:fill="FFFFFF"/>
        </w:rPr>
        <w:t xml:space="preserve">ТД: </w:t>
      </w:r>
      <w:r w:rsidRPr="00117C62">
        <w:rPr>
          <w:bCs/>
          <w:sz w:val="28"/>
          <w:szCs w:val="28"/>
          <w:u w:val="single"/>
        </w:rPr>
        <w:t>Трудовое действие (действия)</w:t>
      </w:r>
      <w:r w:rsidRPr="00117C62">
        <w:rPr>
          <w:bCs/>
          <w:sz w:val="28"/>
          <w:szCs w:val="28"/>
        </w:rPr>
        <w:t>:</w:t>
      </w:r>
      <w:r w:rsidRPr="00117C62">
        <w:rPr>
          <w:b/>
          <w:sz w:val="28"/>
          <w:szCs w:val="28"/>
        </w:rPr>
        <w:t xml:space="preserve"> 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Ознакомление с особенностями места проведения работ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Проверка наличия, исправности и правильности применения средств индивидуальной защиты, соответствия рабочего места требованиям охраны труда и промышленной безопасности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Чеканка швов тюбинговой обделки ремонтными составами и освинцованным шнуром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Замена пробок и болтов с контрольной подтяжкой гаек</w:t>
      </w:r>
    </w:p>
    <w:p w:rsidR="00A94A20" w:rsidRPr="00117C62" w:rsidRDefault="00A94A20" w:rsidP="00A94A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117C62">
        <w:rPr>
          <w:iCs/>
          <w:sz w:val="28"/>
          <w:szCs w:val="28"/>
          <w:shd w:val="clear" w:color="auto" w:fill="FFFFFF"/>
        </w:rPr>
        <w:t>ТД: </w:t>
      </w:r>
      <w:r w:rsidRPr="00117C62">
        <w:rPr>
          <w:sz w:val="28"/>
        </w:rPr>
        <w:t>Очистка швов и поверхности обделок пескоструйным аппаратом</w:t>
      </w:r>
    </w:p>
    <w:p w:rsidR="0029220F" w:rsidRPr="00117C62" w:rsidRDefault="0029220F" w:rsidP="00A94A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117C62">
        <w:rPr>
          <w:iCs/>
          <w:sz w:val="28"/>
          <w:szCs w:val="28"/>
          <w:shd w:val="clear" w:color="auto" w:fill="FFFFFF"/>
        </w:rPr>
        <w:t xml:space="preserve">Организация рабочего места в </w:t>
      </w:r>
      <w:proofErr w:type="gramStart"/>
      <w:r w:rsidRPr="00117C62">
        <w:rPr>
          <w:iCs/>
          <w:sz w:val="28"/>
          <w:szCs w:val="28"/>
          <w:shd w:val="clear" w:color="auto" w:fill="FFFFFF"/>
        </w:rPr>
        <w:t>соответствии</w:t>
      </w:r>
      <w:proofErr w:type="gramEnd"/>
      <w:r w:rsidRPr="00117C62">
        <w:rPr>
          <w:iCs/>
          <w:sz w:val="28"/>
          <w:szCs w:val="28"/>
          <w:shd w:val="clear" w:color="auto" w:fill="FFFFFF"/>
        </w:rPr>
        <w:t xml:space="preserve"> с заданием и требованиями безопасности при выполнении данной работы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bCs/>
          <w:sz w:val="28"/>
          <w:szCs w:val="28"/>
          <w:u w:val="single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bCs/>
          <w:sz w:val="28"/>
          <w:szCs w:val="28"/>
          <w:u w:val="single"/>
        </w:rPr>
        <w:t>Типовое задание</w:t>
      </w:r>
      <w:r w:rsidRPr="00117C62">
        <w:rPr>
          <w:bCs/>
          <w:sz w:val="28"/>
          <w:szCs w:val="28"/>
        </w:rPr>
        <w:t xml:space="preserve">: </w:t>
      </w:r>
      <w:r w:rsidR="00825152" w:rsidRPr="00117C62">
        <w:rPr>
          <w:sz w:val="28"/>
          <w:szCs w:val="28"/>
        </w:rPr>
        <w:t xml:space="preserve">Выполнить подготовительные работы к окрасочной гидроизоляции стен фундаментов.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117C62">
        <w:rPr>
          <w:i/>
          <w:sz w:val="28"/>
          <w:szCs w:val="24"/>
        </w:rPr>
        <w:t>Условия выполнения задания</w:t>
      </w:r>
      <w:r w:rsidRPr="00117C62">
        <w:rPr>
          <w:sz w:val="28"/>
          <w:szCs w:val="24"/>
        </w:rPr>
        <w:t xml:space="preserve">: Экзаменуемый </w:t>
      </w:r>
      <w:proofErr w:type="gramStart"/>
      <w:r w:rsidRPr="00117C62">
        <w:rPr>
          <w:sz w:val="28"/>
          <w:szCs w:val="24"/>
        </w:rPr>
        <w:t>получает задание на бумажном носителе/компьютере и выполняет</w:t>
      </w:r>
      <w:proofErr w:type="gramEnd"/>
      <w:r w:rsidRPr="00117C62">
        <w:rPr>
          <w:sz w:val="28"/>
          <w:szCs w:val="24"/>
        </w:rPr>
        <w:t xml:space="preserve"> его самостоятельно. Для выполнения задания необходимы следующие материалы, инструмент и оборудование: 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Оборудование</w:t>
      </w:r>
      <w:r w:rsidRPr="00117C62">
        <w:rPr>
          <w:b/>
          <w:sz w:val="28"/>
          <w:szCs w:val="28"/>
        </w:rPr>
        <w:t xml:space="preserve">: </w:t>
      </w:r>
    </w:p>
    <w:p w:rsidR="00BE1DA3" w:rsidRPr="00117C62" w:rsidRDefault="00BE1DA3" w:rsidP="001D683E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пылесос промышленный</w:t>
      </w:r>
      <w:r w:rsidR="00A874BA" w:rsidRPr="00117C62">
        <w:rPr>
          <w:sz w:val="28"/>
          <w:szCs w:val="28"/>
        </w:rPr>
        <w:t>;</w:t>
      </w:r>
    </w:p>
    <w:p w:rsidR="00BE1DA3" w:rsidRPr="00117C62" w:rsidRDefault="00621BB3" w:rsidP="001D683E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вла</w:t>
      </w:r>
      <w:r w:rsidR="00541C24" w:rsidRPr="00117C62">
        <w:rPr>
          <w:sz w:val="28"/>
          <w:szCs w:val="28"/>
        </w:rPr>
        <w:t>гомер для бетона</w:t>
      </w:r>
      <w:r w:rsidR="00F143B2" w:rsidRPr="00117C62">
        <w:rPr>
          <w:sz w:val="28"/>
          <w:szCs w:val="28"/>
        </w:rPr>
        <w:t xml:space="preserve"> (</w:t>
      </w:r>
      <w:r w:rsidR="00541C24" w:rsidRPr="00117C62">
        <w:rPr>
          <w:sz w:val="28"/>
          <w:szCs w:val="28"/>
        </w:rPr>
        <w:t>поверхностный);</w:t>
      </w:r>
    </w:p>
    <w:p w:rsidR="004138C2" w:rsidRPr="00117C62" w:rsidRDefault="004138C2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установка </w:t>
      </w:r>
      <w:r w:rsidR="00A21C50" w:rsidRPr="00117C62">
        <w:rPr>
          <w:sz w:val="28"/>
          <w:szCs w:val="28"/>
        </w:rPr>
        <w:t xml:space="preserve">для </w:t>
      </w:r>
      <w:r w:rsidRPr="00117C62">
        <w:rPr>
          <w:sz w:val="28"/>
          <w:szCs w:val="28"/>
        </w:rPr>
        <w:t xml:space="preserve">безвоздушного распыления </w:t>
      </w:r>
      <w:r w:rsidR="00A21C50" w:rsidRPr="00117C62">
        <w:rPr>
          <w:sz w:val="28"/>
          <w:szCs w:val="28"/>
        </w:rPr>
        <w:t xml:space="preserve">мастики </w:t>
      </w:r>
      <w:r w:rsidR="00F143B2" w:rsidRPr="00117C62">
        <w:rPr>
          <w:sz w:val="28"/>
          <w:szCs w:val="28"/>
        </w:rPr>
        <w:t>с электроприводом; </w:t>
      </w:r>
    </w:p>
    <w:p w:rsidR="00F143B2" w:rsidRPr="00117C62" w:rsidRDefault="00A21C50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термос для холодных мастик</w:t>
      </w:r>
      <w:r w:rsidR="007763D0" w:rsidRPr="00117C62">
        <w:rPr>
          <w:sz w:val="28"/>
          <w:szCs w:val="28"/>
        </w:rPr>
        <w:t>;</w:t>
      </w:r>
    </w:p>
    <w:p w:rsidR="007763D0" w:rsidRPr="00117C62" w:rsidRDefault="007763D0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угловая шлифовальная машина (УШМ);</w:t>
      </w:r>
    </w:p>
    <w:p w:rsidR="007763D0" w:rsidRPr="00117C62" w:rsidRDefault="007763D0" w:rsidP="007763D0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тара для раствора;</w:t>
      </w:r>
    </w:p>
    <w:p w:rsidR="007763D0" w:rsidRPr="00117C62" w:rsidRDefault="00225417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низкооборотная дрель (300-400 </w:t>
      </w:r>
      <w:proofErr w:type="gramStart"/>
      <w:r w:rsidRPr="00117C62">
        <w:rPr>
          <w:sz w:val="28"/>
          <w:szCs w:val="28"/>
        </w:rPr>
        <w:t>об</w:t>
      </w:r>
      <w:proofErr w:type="gramEnd"/>
      <w:r w:rsidRPr="00117C62">
        <w:rPr>
          <w:sz w:val="28"/>
          <w:szCs w:val="28"/>
        </w:rPr>
        <w:t>/мин) с насадкой.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Инструменты:</w:t>
      </w:r>
      <w:r w:rsidRPr="00117C62">
        <w:rPr>
          <w:b/>
          <w:sz w:val="28"/>
          <w:szCs w:val="28"/>
        </w:rPr>
        <w:t xml:space="preserve"> </w:t>
      </w:r>
    </w:p>
    <w:p w:rsidR="009366F9" w:rsidRPr="00117C62" w:rsidRDefault="009366F9" w:rsidP="009366F9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арматурные ножницы;</w:t>
      </w:r>
    </w:p>
    <w:p w:rsidR="009366F9" w:rsidRPr="00117C62" w:rsidRDefault="0062649D" w:rsidP="001D683E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шпатель-скребок;</w:t>
      </w:r>
    </w:p>
    <w:p w:rsidR="0062649D" w:rsidRPr="00117C62" w:rsidRDefault="00FD4821" w:rsidP="001D683E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уровень строительный.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Расходные материалы:</w:t>
      </w:r>
      <w:r w:rsidRPr="00117C62">
        <w:rPr>
          <w:b/>
          <w:sz w:val="28"/>
          <w:szCs w:val="28"/>
        </w:rPr>
        <w:t xml:space="preserve"> </w:t>
      </w:r>
    </w:p>
    <w:p w:rsidR="00620BC9" w:rsidRPr="00117C62" w:rsidRDefault="00620BC9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мастика грунтовочная</w:t>
      </w:r>
      <w:r w:rsidR="00225417" w:rsidRPr="00117C62">
        <w:rPr>
          <w:sz w:val="28"/>
          <w:szCs w:val="28"/>
        </w:rPr>
        <w:t xml:space="preserve"> с отвердителем</w:t>
      </w:r>
      <w:r w:rsidRPr="00117C62">
        <w:rPr>
          <w:sz w:val="28"/>
          <w:szCs w:val="28"/>
        </w:rPr>
        <w:t>;</w:t>
      </w:r>
    </w:p>
    <w:p w:rsidR="0029220F" w:rsidRPr="00117C62" w:rsidRDefault="00620BC9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раствор готовый М 100;</w:t>
      </w:r>
    </w:p>
    <w:p w:rsidR="0029220F" w:rsidRPr="00117C62" w:rsidRDefault="00FD4821" w:rsidP="00322BD5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лоскут чёрной ткани</w:t>
      </w:r>
    </w:p>
    <w:p w:rsidR="0029220F" w:rsidRPr="00117C62" w:rsidRDefault="0029220F" w:rsidP="0029220F">
      <w:pPr>
        <w:tabs>
          <w:tab w:val="left" w:pos="284"/>
          <w:tab w:val="left" w:pos="426"/>
        </w:tabs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Индивидуальные средства защиты:</w:t>
      </w:r>
      <w:r w:rsidRPr="00117C62">
        <w:rPr>
          <w:b/>
          <w:sz w:val="28"/>
          <w:szCs w:val="28"/>
        </w:rPr>
        <w:t xml:space="preserve"> 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рабочая одежда;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обувь;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каска;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рукавицы.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sz w:val="28"/>
          <w:szCs w:val="24"/>
        </w:rPr>
        <w:t xml:space="preserve">Допускается использование во время практического экзамена любых источников информации, включая интернет.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i/>
          <w:sz w:val="28"/>
          <w:szCs w:val="24"/>
        </w:rPr>
        <w:t>Место выполнения задания</w:t>
      </w:r>
      <w:r w:rsidRPr="00117C62">
        <w:rPr>
          <w:sz w:val="28"/>
          <w:szCs w:val="24"/>
        </w:rPr>
        <w:t>: специально-оборудованная площадка – учебный полигон</w:t>
      </w:r>
      <w:r w:rsidR="003C584D" w:rsidRPr="00117C62">
        <w:rPr>
          <w:sz w:val="28"/>
          <w:szCs w:val="24"/>
        </w:rPr>
        <w:t>, реальное рабочее место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jc w:val="left"/>
        <w:rPr>
          <w:sz w:val="28"/>
          <w:szCs w:val="24"/>
        </w:rPr>
      </w:pPr>
      <w:r w:rsidRPr="00117C62">
        <w:rPr>
          <w:i/>
          <w:sz w:val="28"/>
          <w:szCs w:val="24"/>
        </w:rPr>
        <w:t>Максимальное время выполнения задания</w:t>
      </w:r>
      <w:r w:rsidRPr="00117C62">
        <w:rPr>
          <w:sz w:val="28"/>
          <w:szCs w:val="24"/>
        </w:rPr>
        <w:t>: 3 часа</w:t>
      </w: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/>
        <w:rPr>
          <w:sz w:val="28"/>
          <w:szCs w:val="28"/>
        </w:rPr>
      </w:pPr>
    </w:p>
    <w:p w:rsidR="0029220F" w:rsidRPr="00117C62" w:rsidRDefault="0029220F" w:rsidP="006D381B">
      <w:pPr>
        <w:pStyle w:val="aa"/>
        <w:keepNext/>
        <w:tabs>
          <w:tab w:val="left" w:pos="0"/>
        </w:tabs>
        <w:autoSpaceDE w:val="0"/>
        <w:autoSpaceDN w:val="0"/>
        <w:adjustRightInd w:val="0"/>
        <w:ind w:left="0" w:firstLine="567"/>
        <w:contextualSpacing w:val="0"/>
        <w:rPr>
          <w:i/>
          <w:sz w:val="28"/>
          <w:szCs w:val="28"/>
        </w:rPr>
      </w:pPr>
      <w:r w:rsidRPr="00117C62">
        <w:rPr>
          <w:i/>
          <w:sz w:val="28"/>
          <w:szCs w:val="28"/>
        </w:rPr>
        <w:t xml:space="preserve">Правила обработки результатов практической части экзамена: </w:t>
      </w:r>
    </w:p>
    <w:p w:rsidR="0029220F" w:rsidRPr="00117C62" w:rsidRDefault="0029220F" w:rsidP="006D381B">
      <w:pPr>
        <w:pStyle w:val="aa"/>
        <w:keepNext/>
        <w:tabs>
          <w:tab w:val="left" w:pos="0"/>
        </w:tabs>
        <w:autoSpaceDE w:val="0"/>
        <w:autoSpaceDN w:val="0"/>
        <w:adjustRightInd w:val="0"/>
        <w:ind w:left="0" w:firstLine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Практическое задание считается выполненным при условии соответствия предметов оценивания указанным критериям их оценки. 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A2B96" w:rsidRPr="00117C62" w:rsidRDefault="005A2B96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квалификации: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Положительное  решение о соответствии квалификации соискателя требованиям к квалификации «</w:t>
      </w:r>
      <w:r w:rsidR="00A94A20" w:rsidRPr="00117C62">
        <w:rPr>
          <w:rStyle w:val="rTitleStyle"/>
          <w:b w:val="0"/>
        </w:rPr>
        <w:t xml:space="preserve">Изолировщик </w:t>
      </w:r>
      <w:r w:rsidRPr="00117C62">
        <w:rPr>
          <w:sz w:val="28"/>
          <w:szCs w:val="28"/>
        </w:rPr>
        <w:t>(3 уровень квалификации)» принимается при выполнении теоретического задания и при выполнении практического задания.</w:t>
      </w:r>
    </w:p>
    <w:p w:rsidR="0029220F" w:rsidRPr="00117C62" w:rsidRDefault="0029220F" w:rsidP="0029220F">
      <w:pPr>
        <w:ind w:firstLine="0"/>
        <w:rPr>
          <w:sz w:val="28"/>
          <w:szCs w:val="28"/>
        </w:rPr>
      </w:pPr>
    </w:p>
    <w:p w:rsidR="0029220F" w:rsidRPr="00117C62" w:rsidRDefault="0029220F" w:rsidP="0029220F">
      <w:pPr>
        <w:ind w:firstLine="0"/>
        <w:rPr>
          <w:sz w:val="28"/>
          <w:szCs w:val="28"/>
        </w:rPr>
      </w:pPr>
    </w:p>
    <w:p w:rsidR="00DC16C0" w:rsidRPr="00117C62" w:rsidRDefault="00DC16C0" w:rsidP="008B79D4">
      <w:pPr>
        <w:ind w:firstLine="0"/>
        <w:rPr>
          <w:b/>
          <w:bCs/>
          <w:sz w:val="28"/>
          <w:szCs w:val="28"/>
        </w:rPr>
      </w:pPr>
      <w:r w:rsidRPr="00117C62">
        <w:rPr>
          <w:sz w:val="28"/>
          <w:szCs w:val="28"/>
        </w:rPr>
        <w:t>14.  Перечень  нормативных  правовых  и иных документов, использованных при подготовке комплекта оценочных средств (при наличии):</w:t>
      </w:r>
    </w:p>
    <w:p w:rsidR="00DC16C0" w:rsidRPr="00117C62" w:rsidRDefault="00DC16C0" w:rsidP="005A1A10">
      <w:pPr>
        <w:ind w:firstLine="0"/>
        <w:rPr>
          <w:sz w:val="28"/>
          <w:szCs w:val="28"/>
        </w:rPr>
      </w:pPr>
    </w:p>
    <w:p w:rsidR="005B4BC0" w:rsidRPr="00117C62" w:rsidRDefault="005B4BC0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lastRenderedPageBreak/>
        <w:t>ГОСТ 28177-89  Глины формовочные бентонитовые. Общие технические условия</w:t>
      </w:r>
    </w:p>
    <w:p w:rsidR="008D5705" w:rsidRPr="00117C62" w:rsidRDefault="008D5705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 </w:t>
      </w:r>
      <w:proofErr w:type="gramStart"/>
      <w:r w:rsidRPr="00117C62">
        <w:rPr>
          <w:b w:val="0"/>
        </w:rPr>
        <w:t>Р</w:t>
      </w:r>
      <w:proofErr w:type="gramEnd"/>
      <w:r w:rsidRPr="00117C62">
        <w:rPr>
          <w:b w:val="0"/>
        </w:rPr>
        <w:t> 59538-2021 Растворы инъекционные для закрепления грунтов на основе цемента. Технические условия</w:t>
      </w:r>
    </w:p>
    <w:p w:rsidR="005B4BC0" w:rsidRPr="00117C62" w:rsidRDefault="005B4BC0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 </w:t>
      </w:r>
      <w:proofErr w:type="gramStart"/>
      <w:r w:rsidRPr="00117C62">
        <w:rPr>
          <w:b w:val="0"/>
        </w:rPr>
        <w:t>Р</w:t>
      </w:r>
      <w:proofErr w:type="gramEnd"/>
      <w:r w:rsidRPr="00117C62">
        <w:rPr>
          <w:b w:val="0"/>
        </w:rPr>
        <w:t> 70090-2022 Материалы геосинтетические бентонитовые рулонные для гидроизоляции. Общие технические условия</w:t>
      </w:r>
    </w:p>
    <w:p w:rsidR="00704FDB" w:rsidRPr="00117C62" w:rsidRDefault="00704FDB" w:rsidP="001D683E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</w:t>
      </w:r>
      <w:r w:rsidR="001860DC" w:rsidRPr="00117C62">
        <w:rPr>
          <w:b w:val="0"/>
        </w:rPr>
        <w:t> </w:t>
      </w:r>
      <w:proofErr w:type="gramStart"/>
      <w:r w:rsidR="001860DC" w:rsidRPr="00117C62">
        <w:rPr>
          <w:b w:val="0"/>
        </w:rPr>
        <w:t>Р</w:t>
      </w:r>
      <w:proofErr w:type="gramEnd"/>
      <w:r w:rsidR="001860DC" w:rsidRPr="00117C62">
        <w:rPr>
          <w:b w:val="0"/>
        </w:rPr>
        <w:t> ИСО </w:t>
      </w:r>
      <w:r w:rsidRPr="00117C62">
        <w:rPr>
          <w:b w:val="0"/>
        </w:rPr>
        <w:t>8501-1-2014 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1. Степень окисления и степени подготовки непокрытой стальной поверхности и стальной поверхности после полного удаления прежних покрытий</w:t>
      </w:r>
    </w:p>
    <w:p w:rsidR="005C0630" w:rsidRPr="00117C62" w:rsidRDefault="005C0630" w:rsidP="002A62F8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СП 15.13330.2020 Каменные и армокаменные конструкции</w:t>
      </w:r>
    </w:p>
    <w:p w:rsidR="0070011D" w:rsidRPr="00117C62" w:rsidRDefault="002A62F8" w:rsidP="002A62F8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СП 412.1325800.2018 Конструкции фундаментов высотных зданий и сооружений. Правила производства работ</w:t>
      </w:r>
    </w:p>
    <w:p w:rsidR="00BC67B5" w:rsidRPr="00117C62" w:rsidRDefault="00BC67B5" w:rsidP="00BC67B5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 xml:space="preserve">Экспертное заключение ОАО «АКХ им. К.Д. Памфилова» № 01-01/12 от 27.06.2017 г. на применение </w:t>
      </w:r>
      <w:proofErr w:type="spellStart"/>
      <w:r w:rsidRPr="00117C62">
        <w:rPr>
          <w:b w:val="0"/>
        </w:rPr>
        <w:t>геосинтетическиx</w:t>
      </w:r>
      <w:proofErr w:type="spellEnd"/>
      <w:r w:rsidRPr="00117C62">
        <w:rPr>
          <w:b w:val="0"/>
        </w:rPr>
        <w:t xml:space="preserve"> </w:t>
      </w:r>
      <w:proofErr w:type="spellStart"/>
      <w:r w:rsidRPr="00117C62">
        <w:rPr>
          <w:b w:val="0"/>
        </w:rPr>
        <w:t>бентонитовых</w:t>
      </w:r>
      <w:proofErr w:type="spellEnd"/>
      <w:r w:rsidRPr="00117C62">
        <w:rPr>
          <w:b w:val="0"/>
        </w:rPr>
        <w:t xml:space="preserve"> материалов производства ООО «</w:t>
      </w:r>
      <w:proofErr w:type="spellStart"/>
      <w:r w:rsidRPr="00117C62">
        <w:rPr>
          <w:b w:val="0"/>
        </w:rPr>
        <w:t>БентИзол</w:t>
      </w:r>
      <w:proofErr w:type="spellEnd"/>
      <w:r w:rsidRPr="00117C62">
        <w:rPr>
          <w:b w:val="0"/>
        </w:rPr>
        <w:t>» для гидроизоляции конструкций в транспортном строительстве, метр</w:t>
      </w:r>
      <w:proofErr w:type="gramStart"/>
      <w:r w:rsidRPr="00117C62">
        <w:rPr>
          <w:b w:val="0"/>
        </w:rPr>
        <w:t>о-</w:t>
      </w:r>
      <w:proofErr w:type="gramEnd"/>
      <w:r w:rsidRPr="00117C62">
        <w:rPr>
          <w:b w:val="0"/>
        </w:rPr>
        <w:t xml:space="preserve"> и тоннелестроении</w:t>
      </w:r>
    </w:p>
    <w:p w:rsidR="004C1615" w:rsidRPr="00117C62" w:rsidRDefault="004C1615" w:rsidP="004C1615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Информационно-технический справочник по наилучшим доступным технологиям ИТС</w:t>
      </w:r>
      <w:r w:rsidR="00413A6A" w:rsidRPr="00117C62">
        <w:rPr>
          <w:b w:val="0"/>
        </w:rPr>
        <w:t> </w:t>
      </w:r>
      <w:r w:rsidRPr="00117C62">
        <w:rPr>
          <w:b w:val="0"/>
        </w:rPr>
        <w:t>17—2016 «Размещение отходов производства и потребления»</w:t>
      </w:r>
      <w:r w:rsidR="00413A6A" w:rsidRPr="00117C62">
        <w:rPr>
          <w:b w:val="0"/>
        </w:rPr>
        <w:t xml:space="preserve"> (у</w:t>
      </w:r>
      <w:r w:rsidRPr="00117C62">
        <w:rPr>
          <w:b w:val="0"/>
        </w:rPr>
        <w:t>твержден приказом Федерального агентства по техническому регулированию и метрологии №1885 от 15.12.2016 г.</w:t>
      </w:r>
      <w:r w:rsidR="00413A6A" w:rsidRPr="00117C62">
        <w:rPr>
          <w:b w:val="0"/>
        </w:rPr>
        <w:t>).</w:t>
      </w:r>
    </w:p>
    <w:p w:rsidR="00B21DF7" w:rsidRPr="00C86243" w:rsidRDefault="00B21DF7" w:rsidP="00DA1154">
      <w:pPr>
        <w:pStyle w:val="1"/>
        <w:keepNext w:val="0"/>
        <w:keepLines w:val="0"/>
        <w:shd w:val="clear" w:color="auto" w:fill="FFFFFF"/>
        <w:tabs>
          <w:tab w:val="left" w:pos="426"/>
          <w:tab w:val="left" w:pos="851"/>
        </w:tabs>
        <w:spacing w:before="120" w:after="120"/>
        <w:jc w:val="left"/>
        <w:textAlignment w:val="baseline"/>
      </w:pPr>
    </w:p>
    <w:sectPr w:rsidR="00B21DF7" w:rsidRPr="00C86243" w:rsidSect="00554834">
      <w:footerReference w:type="default" r:id="rId22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1D" w:rsidRDefault="0045621D" w:rsidP="0039791C">
      <w:r>
        <w:separator/>
      </w:r>
    </w:p>
  </w:endnote>
  <w:endnote w:type="continuationSeparator" w:id="0">
    <w:p w:rsidR="0045621D" w:rsidRDefault="0045621D" w:rsidP="003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EF" w:rsidRDefault="00CA4FEF" w:rsidP="0039791C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613B0">
      <w:rPr>
        <w:noProof/>
      </w:rPr>
      <w:t>36</w:t>
    </w:r>
    <w:r>
      <w:rPr>
        <w:noProof/>
      </w:rPr>
      <w:fldChar w:fldCharType="end"/>
    </w:r>
  </w:p>
  <w:p w:rsidR="00CA4FEF" w:rsidRDefault="00CA4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1D" w:rsidRDefault="0045621D" w:rsidP="0039791C">
      <w:r>
        <w:separator/>
      </w:r>
    </w:p>
  </w:footnote>
  <w:footnote w:type="continuationSeparator" w:id="0">
    <w:p w:rsidR="0045621D" w:rsidRDefault="0045621D" w:rsidP="0039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0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736"/>
    <w:multiLevelType w:val="hybridMultilevel"/>
    <w:tmpl w:val="B2420E8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5651"/>
    <w:multiLevelType w:val="hybridMultilevel"/>
    <w:tmpl w:val="F872E728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7A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2A3F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165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4052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65F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0672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F4829"/>
    <w:multiLevelType w:val="hybridMultilevel"/>
    <w:tmpl w:val="29DE75F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36368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3582C"/>
    <w:multiLevelType w:val="hybridMultilevel"/>
    <w:tmpl w:val="8B90B88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0529D"/>
    <w:multiLevelType w:val="hybridMultilevel"/>
    <w:tmpl w:val="964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30414C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259D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B3E3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7C6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7670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C5A9A"/>
    <w:multiLevelType w:val="multilevel"/>
    <w:tmpl w:val="279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B77A86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87BC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434B7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F066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421D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549F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F444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6129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102F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34A70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13A6C"/>
    <w:multiLevelType w:val="hybridMultilevel"/>
    <w:tmpl w:val="0C4E537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45AD4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D1C9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C29A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EB54A0"/>
    <w:multiLevelType w:val="hybridMultilevel"/>
    <w:tmpl w:val="318404DE"/>
    <w:lvl w:ilvl="0" w:tplc="F5E8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B938E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F52268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91E0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465208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652C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60CCE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5790FAF"/>
    <w:multiLevelType w:val="hybridMultilevel"/>
    <w:tmpl w:val="2BCA5ECC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8F712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373E2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A37F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12CEF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E10EDA"/>
    <w:multiLevelType w:val="hybridMultilevel"/>
    <w:tmpl w:val="D0A4A890"/>
    <w:lvl w:ilvl="0" w:tplc="ECAAB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83577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D6281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1A463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8D75F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E34826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25662"/>
    <w:multiLevelType w:val="hybridMultilevel"/>
    <w:tmpl w:val="59489E2E"/>
    <w:lvl w:ilvl="0" w:tplc="E4FC2756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5E072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92EFF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35"/>
  </w:num>
  <w:num w:numId="5">
    <w:abstractNumId w:val="48"/>
  </w:num>
  <w:num w:numId="6">
    <w:abstractNumId w:val="56"/>
  </w:num>
  <w:num w:numId="7">
    <w:abstractNumId w:val="54"/>
  </w:num>
  <w:num w:numId="8">
    <w:abstractNumId w:val="43"/>
  </w:num>
  <w:num w:numId="9">
    <w:abstractNumId w:val="12"/>
  </w:num>
  <w:num w:numId="10">
    <w:abstractNumId w:val="10"/>
  </w:num>
  <w:num w:numId="11">
    <w:abstractNumId w:val="31"/>
  </w:num>
  <w:num w:numId="12">
    <w:abstractNumId w:val="3"/>
  </w:num>
  <w:num w:numId="13">
    <w:abstractNumId w:val="13"/>
  </w:num>
  <w:num w:numId="14">
    <w:abstractNumId w:val="37"/>
  </w:num>
  <w:num w:numId="15">
    <w:abstractNumId w:val="1"/>
  </w:num>
  <w:num w:numId="16">
    <w:abstractNumId w:val="28"/>
  </w:num>
  <w:num w:numId="17">
    <w:abstractNumId w:val="38"/>
  </w:num>
  <w:num w:numId="18">
    <w:abstractNumId w:val="47"/>
  </w:num>
  <w:num w:numId="19">
    <w:abstractNumId w:val="8"/>
  </w:num>
  <w:num w:numId="20">
    <w:abstractNumId w:val="40"/>
  </w:num>
  <w:num w:numId="21">
    <w:abstractNumId w:val="17"/>
  </w:num>
  <w:num w:numId="22">
    <w:abstractNumId w:val="24"/>
  </w:num>
  <w:num w:numId="23">
    <w:abstractNumId w:val="45"/>
  </w:num>
  <w:num w:numId="24">
    <w:abstractNumId w:val="15"/>
  </w:num>
  <w:num w:numId="25">
    <w:abstractNumId w:val="52"/>
  </w:num>
  <w:num w:numId="26">
    <w:abstractNumId w:val="0"/>
  </w:num>
  <w:num w:numId="27">
    <w:abstractNumId w:val="22"/>
  </w:num>
  <w:num w:numId="28">
    <w:abstractNumId w:val="6"/>
  </w:num>
  <w:num w:numId="29">
    <w:abstractNumId w:val="25"/>
  </w:num>
  <w:num w:numId="30">
    <w:abstractNumId w:val="34"/>
  </w:num>
  <w:num w:numId="31">
    <w:abstractNumId w:val="32"/>
  </w:num>
  <w:num w:numId="32">
    <w:abstractNumId w:val="5"/>
  </w:num>
  <w:num w:numId="33">
    <w:abstractNumId w:val="18"/>
  </w:num>
  <w:num w:numId="34">
    <w:abstractNumId w:val="7"/>
  </w:num>
  <w:num w:numId="35">
    <w:abstractNumId w:val="55"/>
  </w:num>
  <w:num w:numId="36">
    <w:abstractNumId w:val="23"/>
  </w:num>
  <w:num w:numId="37">
    <w:abstractNumId w:val="26"/>
  </w:num>
  <w:num w:numId="38">
    <w:abstractNumId w:val="50"/>
  </w:num>
  <w:num w:numId="39">
    <w:abstractNumId w:val="49"/>
  </w:num>
  <w:num w:numId="40">
    <w:abstractNumId w:val="46"/>
  </w:num>
  <w:num w:numId="41">
    <w:abstractNumId w:val="16"/>
  </w:num>
  <w:num w:numId="42">
    <w:abstractNumId w:val="36"/>
  </w:num>
  <w:num w:numId="43">
    <w:abstractNumId w:val="39"/>
  </w:num>
  <w:num w:numId="44">
    <w:abstractNumId w:val="11"/>
  </w:num>
  <w:num w:numId="45">
    <w:abstractNumId w:val="29"/>
  </w:num>
  <w:num w:numId="46">
    <w:abstractNumId w:val="27"/>
  </w:num>
  <w:num w:numId="47">
    <w:abstractNumId w:val="44"/>
  </w:num>
  <w:num w:numId="48">
    <w:abstractNumId w:val="4"/>
  </w:num>
  <w:num w:numId="49">
    <w:abstractNumId w:val="19"/>
  </w:num>
  <w:num w:numId="50">
    <w:abstractNumId w:val="20"/>
  </w:num>
  <w:num w:numId="51">
    <w:abstractNumId w:val="41"/>
  </w:num>
  <w:num w:numId="52">
    <w:abstractNumId w:val="21"/>
  </w:num>
  <w:num w:numId="53">
    <w:abstractNumId w:val="33"/>
  </w:num>
  <w:num w:numId="54">
    <w:abstractNumId w:val="9"/>
  </w:num>
  <w:num w:numId="55">
    <w:abstractNumId w:val="30"/>
  </w:num>
  <w:num w:numId="56">
    <w:abstractNumId w:val="51"/>
  </w:num>
  <w:num w:numId="57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99"/>
    <w:rsid w:val="00007ABB"/>
    <w:rsid w:val="00011F16"/>
    <w:rsid w:val="00015785"/>
    <w:rsid w:val="00016309"/>
    <w:rsid w:val="0002118B"/>
    <w:rsid w:val="00022B30"/>
    <w:rsid w:val="00025D70"/>
    <w:rsid w:val="0002733F"/>
    <w:rsid w:val="00034707"/>
    <w:rsid w:val="00041B9D"/>
    <w:rsid w:val="00050DC2"/>
    <w:rsid w:val="00052A6B"/>
    <w:rsid w:val="0005677D"/>
    <w:rsid w:val="00071E3B"/>
    <w:rsid w:val="0008404B"/>
    <w:rsid w:val="00096905"/>
    <w:rsid w:val="00096D80"/>
    <w:rsid w:val="000A502C"/>
    <w:rsid w:val="000B15E1"/>
    <w:rsid w:val="000C513E"/>
    <w:rsid w:val="000D1EB4"/>
    <w:rsid w:val="000D1FC9"/>
    <w:rsid w:val="000D2458"/>
    <w:rsid w:val="000D3814"/>
    <w:rsid w:val="000E5350"/>
    <w:rsid w:val="000F41D6"/>
    <w:rsid w:val="001070D9"/>
    <w:rsid w:val="0011340B"/>
    <w:rsid w:val="00114613"/>
    <w:rsid w:val="00115426"/>
    <w:rsid w:val="00116701"/>
    <w:rsid w:val="00117C62"/>
    <w:rsid w:val="0012247E"/>
    <w:rsid w:val="00135B1D"/>
    <w:rsid w:val="00136427"/>
    <w:rsid w:val="001400D6"/>
    <w:rsid w:val="001414BD"/>
    <w:rsid w:val="00144BCF"/>
    <w:rsid w:val="00147C76"/>
    <w:rsid w:val="00150967"/>
    <w:rsid w:val="00157C5B"/>
    <w:rsid w:val="0016097C"/>
    <w:rsid w:val="00163327"/>
    <w:rsid w:val="0016735A"/>
    <w:rsid w:val="001754EB"/>
    <w:rsid w:val="00177F1F"/>
    <w:rsid w:val="00183926"/>
    <w:rsid w:val="001860DC"/>
    <w:rsid w:val="0019170B"/>
    <w:rsid w:val="0019378A"/>
    <w:rsid w:val="00193C20"/>
    <w:rsid w:val="001A0E8F"/>
    <w:rsid w:val="001A289B"/>
    <w:rsid w:val="001A2C4E"/>
    <w:rsid w:val="001C4220"/>
    <w:rsid w:val="001D04A3"/>
    <w:rsid w:val="001D50E8"/>
    <w:rsid w:val="001D683E"/>
    <w:rsid w:val="001E221A"/>
    <w:rsid w:val="001E2496"/>
    <w:rsid w:val="001E251A"/>
    <w:rsid w:val="001F2354"/>
    <w:rsid w:val="001F4BB3"/>
    <w:rsid w:val="0020762C"/>
    <w:rsid w:val="00213E22"/>
    <w:rsid w:val="002177C4"/>
    <w:rsid w:val="002203B9"/>
    <w:rsid w:val="00221D97"/>
    <w:rsid w:val="0022464D"/>
    <w:rsid w:val="00225417"/>
    <w:rsid w:val="002313C7"/>
    <w:rsid w:val="00231697"/>
    <w:rsid w:val="00232145"/>
    <w:rsid w:val="002346E2"/>
    <w:rsid w:val="00237729"/>
    <w:rsid w:val="002406A4"/>
    <w:rsid w:val="002467E1"/>
    <w:rsid w:val="0025012A"/>
    <w:rsid w:val="0025686D"/>
    <w:rsid w:val="002629D9"/>
    <w:rsid w:val="00263FBD"/>
    <w:rsid w:val="00264963"/>
    <w:rsid w:val="00265A8E"/>
    <w:rsid w:val="00267D12"/>
    <w:rsid w:val="00271545"/>
    <w:rsid w:val="00271674"/>
    <w:rsid w:val="00274376"/>
    <w:rsid w:val="0027454F"/>
    <w:rsid w:val="00277159"/>
    <w:rsid w:val="002774EF"/>
    <w:rsid w:val="002802B6"/>
    <w:rsid w:val="00282F36"/>
    <w:rsid w:val="00284C7A"/>
    <w:rsid w:val="00286551"/>
    <w:rsid w:val="0029220F"/>
    <w:rsid w:val="002A16D7"/>
    <w:rsid w:val="002A62F8"/>
    <w:rsid w:val="002A7B9A"/>
    <w:rsid w:val="002C1620"/>
    <w:rsid w:val="002C23A0"/>
    <w:rsid w:val="002C27C1"/>
    <w:rsid w:val="002C3EE6"/>
    <w:rsid w:val="002C5446"/>
    <w:rsid w:val="002D1DB5"/>
    <w:rsid w:val="002D2C5E"/>
    <w:rsid w:val="002D44BD"/>
    <w:rsid w:val="002D5459"/>
    <w:rsid w:val="002E6990"/>
    <w:rsid w:val="002E7332"/>
    <w:rsid w:val="00305BA4"/>
    <w:rsid w:val="003171D9"/>
    <w:rsid w:val="00322BD5"/>
    <w:rsid w:val="00331FDC"/>
    <w:rsid w:val="00341C9E"/>
    <w:rsid w:val="00353230"/>
    <w:rsid w:val="00353808"/>
    <w:rsid w:val="003554B0"/>
    <w:rsid w:val="00356130"/>
    <w:rsid w:val="00360F48"/>
    <w:rsid w:val="0036257D"/>
    <w:rsid w:val="00365520"/>
    <w:rsid w:val="0036585F"/>
    <w:rsid w:val="00374284"/>
    <w:rsid w:val="00374411"/>
    <w:rsid w:val="00375BC4"/>
    <w:rsid w:val="003772F9"/>
    <w:rsid w:val="0038099B"/>
    <w:rsid w:val="00381854"/>
    <w:rsid w:val="00382B99"/>
    <w:rsid w:val="0039791C"/>
    <w:rsid w:val="003A2579"/>
    <w:rsid w:val="003A3007"/>
    <w:rsid w:val="003A5D7E"/>
    <w:rsid w:val="003A60EA"/>
    <w:rsid w:val="003A645C"/>
    <w:rsid w:val="003B309D"/>
    <w:rsid w:val="003C3029"/>
    <w:rsid w:val="003C3FA8"/>
    <w:rsid w:val="003C584D"/>
    <w:rsid w:val="003C5D20"/>
    <w:rsid w:val="003D6EE7"/>
    <w:rsid w:val="003E0EBF"/>
    <w:rsid w:val="003F0034"/>
    <w:rsid w:val="003F683D"/>
    <w:rsid w:val="003F6AC4"/>
    <w:rsid w:val="00404008"/>
    <w:rsid w:val="00405563"/>
    <w:rsid w:val="00411FD4"/>
    <w:rsid w:val="004133FA"/>
    <w:rsid w:val="004138C2"/>
    <w:rsid w:val="00413A6A"/>
    <w:rsid w:val="004140AC"/>
    <w:rsid w:val="00414576"/>
    <w:rsid w:val="004163BC"/>
    <w:rsid w:val="00422C81"/>
    <w:rsid w:val="00432881"/>
    <w:rsid w:val="00435065"/>
    <w:rsid w:val="00440F46"/>
    <w:rsid w:val="00450992"/>
    <w:rsid w:val="0045530E"/>
    <w:rsid w:val="0045621D"/>
    <w:rsid w:val="00456A84"/>
    <w:rsid w:val="00460872"/>
    <w:rsid w:val="00460FBB"/>
    <w:rsid w:val="00463CEB"/>
    <w:rsid w:val="0046565E"/>
    <w:rsid w:val="00466040"/>
    <w:rsid w:val="004666ED"/>
    <w:rsid w:val="00474DF1"/>
    <w:rsid w:val="004760DB"/>
    <w:rsid w:val="004837CA"/>
    <w:rsid w:val="0048643C"/>
    <w:rsid w:val="00492842"/>
    <w:rsid w:val="004A0323"/>
    <w:rsid w:val="004A181E"/>
    <w:rsid w:val="004A4694"/>
    <w:rsid w:val="004A5402"/>
    <w:rsid w:val="004A5B97"/>
    <w:rsid w:val="004B0889"/>
    <w:rsid w:val="004B0B26"/>
    <w:rsid w:val="004B7969"/>
    <w:rsid w:val="004C07BA"/>
    <w:rsid w:val="004C1615"/>
    <w:rsid w:val="004C17D1"/>
    <w:rsid w:val="004C6D7A"/>
    <w:rsid w:val="004D1A91"/>
    <w:rsid w:val="004D20A6"/>
    <w:rsid w:val="004D3871"/>
    <w:rsid w:val="004D4799"/>
    <w:rsid w:val="004D6321"/>
    <w:rsid w:val="004E5AAB"/>
    <w:rsid w:val="004E65F3"/>
    <w:rsid w:val="004F456C"/>
    <w:rsid w:val="004F6C8B"/>
    <w:rsid w:val="004F7F40"/>
    <w:rsid w:val="00503B25"/>
    <w:rsid w:val="00503EAB"/>
    <w:rsid w:val="00503F1B"/>
    <w:rsid w:val="0050571F"/>
    <w:rsid w:val="005067EF"/>
    <w:rsid w:val="00507841"/>
    <w:rsid w:val="00516EA1"/>
    <w:rsid w:val="00516EC4"/>
    <w:rsid w:val="0051754F"/>
    <w:rsid w:val="00517A01"/>
    <w:rsid w:val="0052734A"/>
    <w:rsid w:val="00527B79"/>
    <w:rsid w:val="00537D51"/>
    <w:rsid w:val="00541C24"/>
    <w:rsid w:val="00543214"/>
    <w:rsid w:val="0054624C"/>
    <w:rsid w:val="0054695E"/>
    <w:rsid w:val="00551758"/>
    <w:rsid w:val="00551F4E"/>
    <w:rsid w:val="00552D8C"/>
    <w:rsid w:val="0055307C"/>
    <w:rsid w:val="00554834"/>
    <w:rsid w:val="00570774"/>
    <w:rsid w:val="00572AB5"/>
    <w:rsid w:val="00574339"/>
    <w:rsid w:val="00577181"/>
    <w:rsid w:val="005804F8"/>
    <w:rsid w:val="00581DD1"/>
    <w:rsid w:val="005832F0"/>
    <w:rsid w:val="005874F6"/>
    <w:rsid w:val="0058780D"/>
    <w:rsid w:val="00594463"/>
    <w:rsid w:val="0059544A"/>
    <w:rsid w:val="0059622E"/>
    <w:rsid w:val="00596521"/>
    <w:rsid w:val="005A1A10"/>
    <w:rsid w:val="005A1BC4"/>
    <w:rsid w:val="005A2B96"/>
    <w:rsid w:val="005A2BB9"/>
    <w:rsid w:val="005A3533"/>
    <w:rsid w:val="005A35D5"/>
    <w:rsid w:val="005A3873"/>
    <w:rsid w:val="005A5EAF"/>
    <w:rsid w:val="005A6F71"/>
    <w:rsid w:val="005B126E"/>
    <w:rsid w:val="005B2C4C"/>
    <w:rsid w:val="005B4BC0"/>
    <w:rsid w:val="005B5EF4"/>
    <w:rsid w:val="005C0630"/>
    <w:rsid w:val="005C07DC"/>
    <w:rsid w:val="005C0CF1"/>
    <w:rsid w:val="005C51BA"/>
    <w:rsid w:val="005C5227"/>
    <w:rsid w:val="005C544D"/>
    <w:rsid w:val="005C6A0D"/>
    <w:rsid w:val="005D46D1"/>
    <w:rsid w:val="005D5C3D"/>
    <w:rsid w:val="005D6E3B"/>
    <w:rsid w:val="005D79FA"/>
    <w:rsid w:val="005E044C"/>
    <w:rsid w:val="005E091E"/>
    <w:rsid w:val="005E1F01"/>
    <w:rsid w:val="005E249E"/>
    <w:rsid w:val="005E41D0"/>
    <w:rsid w:val="005E68D2"/>
    <w:rsid w:val="005E79FE"/>
    <w:rsid w:val="005F17CB"/>
    <w:rsid w:val="005F3E12"/>
    <w:rsid w:val="005F622D"/>
    <w:rsid w:val="005F69F1"/>
    <w:rsid w:val="00602870"/>
    <w:rsid w:val="006051FC"/>
    <w:rsid w:val="00606301"/>
    <w:rsid w:val="00620BC9"/>
    <w:rsid w:val="00621BB3"/>
    <w:rsid w:val="00626273"/>
    <w:rsid w:val="0062649D"/>
    <w:rsid w:val="00632FE8"/>
    <w:rsid w:val="00635AB3"/>
    <w:rsid w:val="00636EE1"/>
    <w:rsid w:val="006415F6"/>
    <w:rsid w:val="00650D4B"/>
    <w:rsid w:val="0065384E"/>
    <w:rsid w:val="006539CF"/>
    <w:rsid w:val="00660D06"/>
    <w:rsid w:val="006617C1"/>
    <w:rsid w:val="0067200B"/>
    <w:rsid w:val="00680A60"/>
    <w:rsid w:val="0068101F"/>
    <w:rsid w:val="0068719F"/>
    <w:rsid w:val="00694F80"/>
    <w:rsid w:val="00696D47"/>
    <w:rsid w:val="0069765A"/>
    <w:rsid w:val="00697A41"/>
    <w:rsid w:val="006B09CE"/>
    <w:rsid w:val="006B23A0"/>
    <w:rsid w:val="006B4972"/>
    <w:rsid w:val="006C07FE"/>
    <w:rsid w:val="006C1743"/>
    <w:rsid w:val="006D0622"/>
    <w:rsid w:val="006D0E16"/>
    <w:rsid w:val="006D2AF3"/>
    <w:rsid w:val="006D381B"/>
    <w:rsid w:val="006D65FB"/>
    <w:rsid w:val="006E2476"/>
    <w:rsid w:val="006E3303"/>
    <w:rsid w:val="006E48AB"/>
    <w:rsid w:val="006F163B"/>
    <w:rsid w:val="0070011D"/>
    <w:rsid w:val="007010DB"/>
    <w:rsid w:val="00701962"/>
    <w:rsid w:val="00703289"/>
    <w:rsid w:val="00704FDB"/>
    <w:rsid w:val="00707C57"/>
    <w:rsid w:val="007136DF"/>
    <w:rsid w:val="00715A6E"/>
    <w:rsid w:val="0072384C"/>
    <w:rsid w:val="00723E36"/>
    <w:rsid w:val="007258EC"/>
    <w:rsid w:val="007269DF"/>
    <w:rsid w:val="00726D97"/>
    <w:rsid w:val="00730E8F"/>
    <w:rsid w:val="00732703"/>
    <w:rsid w:val="00733094"/>
    <w:rsid w:val="00734447"/>
    <w:rsid w:val="00734F33"/>
    <w:rsid w:val="00740CF5"/>
    <w:rsid w:val="007449B9"/>
    <w:rsid w:val="00746E50"/>
    <w:rsid w:val="00751963"/>
    <w:rsid w:val="00757995"/>
    <w:rsid w:val="00762AEC"/>
    <w:rsid w:val="0076317B"/>
    <w:rsid w:val="00764A45"/>
    <w:rsid w:val="00767DD5"/>
    <w:rsid w:val="00770823"/>
    <w:rsid w:val="00772B3F"/>
    <w:rsid w:val="0077550A"/>
    <w:rsid w:val="00776383"/>
    <w:rsid w:val="007763D0"/>
    <w:rsid w:val="00786BB2"/>
    <w:rsid w:val="00791A43"/>
    <w:rsid w:val="007969BE"/>
    <w:rsid w:val="00797C29"/>
    <w:rsid w:val="007A4416"/>
    <w:rsid w:val="007A5133"/>
    <w:rsid w:val="007B1C1D"/>
    <w:rsid w:val="007B46EF"/>
    <w:rsid w:val="007B6046"/>
    <w:rsid w:val="007C6B8D"/>
    <w:rsid w:val="007C763F"/>
    <w:rsid w:val="007D05C4"/>
    <w:rsid w:val="007D4365"/>
    <w:rsid w:val="007D61C6"/>
    <w:rsid w:val="007E3A8F"/>
    <w:rsid w:val="007E43F1"/>
    <w:rsid w:val="007E7110"/>
    <w:rsid w:val="007F3CEA"/>
    <w:rsid w:val="007F3E4B"/>
    <w:rsid w:val="007F44B7"/>
    <w:rsid w:val="00804938"/>
    <w:rsid w:val="00805396"/>
    <w:rsid w:val="008053CE"/>
    <w:rsid w:val="00806323"/>
    <w:rsid w:val="00817866"/>
    <w:rsid w:val="008217D0"/>
    <w:rsid w:val="0082435C"/>
    <w:rsid w:val="00824F64"/>
    <w:rsid w:val="00825152"/>
    <w:rsid w:val="008254BA"/>
    <w:rsid w:val="00833A23"/>
    <w:rsid w:val="00834176"/>
    <w:rsid w:val="00834A90"/>
    <w:rsid w:val="00840B4A"/>
    <w:rsid w:val="00854C6A"/>
    <w:rsid w:val="00854EAE"/>
    <w:rsid w:val="00856A69"/>
    <w:rsid w:val="008570F7"/>
    <w:rsid w:val="00860BDB"/>
    <w:rsid w:val="008621BB"/>
    <w:rsid w:val="0087001D"/>
    <w:rsid w:val="00872C3B"/>
    <w:rsid w:val="008763A7"/>
    <w:rsid w:val="00882B9C"/>
    <w:rsid w:val="00895B4D"/>
    <w:rsid w:val="008A47F0"/>
    <w:rsid w:val="008A5F33"/>
    <w:rsid w:val="008A760B"/>
    <w:rsid w:val="008B0A1C"/>
    <w:rsid w:val="008B0D5C"/>
    <w:rsid w:val="008B6733"/>
    <w:rsid w:val="008B79D4"/>
    <w:rsid w:val="008C0313"/>
    <w:rsid w:val="008C351D"/>
    <w:rsid w:val="008C3748"/>
    <w:rsid w:val="008C71B8"/>
    <w:rsid w:val="008D0104"/>
    <w:rsid w:val="008D1048"/>
    <w:rsid w:val="008D11AE"/>
    <w:rsid w:val="008D274E"/>
    <w:rsid w:val="008D3E00"/>
    <w:rsid w:val="008D4EDE"/>
    <w:rsid w:val="008D5705"/>
    <w:rsid w:val="008E061E"/>
    <w:rsid w:val="008E108B"/>
    <w:rsid w:val="008E1BBF"/>
    <w:rsid w:val="008E5A29"/>
    <w:rsid w:val="008F4EB8"/>
    <w:rsid w:val="009007B5"/>
    <w:rsid w:val="00907C52"/>
    <w:rsid w:val="0091164B"/>
    <w:rsid w:val="00916A9C"/>
    <w:rsid w:val="009202CA"/>
    <w:rsid w:val="00920401"/>
    <w:rsid w:val="0092154D"/>
    <w:rsid w:val="009253F8"/>
    <w:rsid w:val="00925949"/>
    <w:rsid w:val="00926AE6"/>
    <w:rsid w:val="00930111"/>
    <w:rsid w:val="0093082C"/>
    <w:rsid w:val="0093354A"/>
    <w:rsid w:val="00935B57"/>
    <w:rsid w:val="009366F9"/>
    <w:rsid w:val="00936AF4"/>
    <w:rsid w:val="00941CE1"/>
    <w:rsid w:val="00945BBA"/>
    <w:rsid w:val="0095180D"/>
    <w:rsid w:val="009538ED"/>
    <w:rsid w:val="009541B4"/>
    <w:rsid w:val="00956356"/>
    <w:rsid w:val="0095769A"/>
    <w:rsid w:val="00957996"/>
    <w:rsid w:val="00957B17"/>
    <w:rsid w:val="009613B0"/>
    <w:rsid w:val="009620A9"/>
    <w:rsid w:val="00962849"/>
    <w:rsid w:val="009712D9"/>
    <w:rsid w:val="00971E61"/>
    <w:rsid w:val="00973059"/>
    <w:rsid w:val="00974469"/>
    <w:rsid w:val="009807E3"/>
    <w:rsid w:val="00980F70"/>
    <w:rsid w:val="009817EE"/>
    <w:rsid w:val="009840B9"/>
    <w:rsid w:val="00984AD0"/>
    <w:rsid w:val="00986D4C"/>
    <w:rsid w:val="00990462"/>
    <w:rsid w:val="00991163"/>
    <w:rsid w:val="00992065"/>
    <w:rsid w:val="00996286"/>
    <w:rsid w:val="009A0312"/>
    <w:rsid w:val="009A4A51"/>
    <w:rsid w:val="009A5200"/>
    <w:rsid w:val="009A6367"/>
    <w:rsid w:val="009B227A"/>
    <w:rsid w:val="009B5790"/>
    <w:rsid w:val="009B6B94"/>
    <w:rsid w:val="009C64B6"/>
    <w:rsid w:val="009C697C"/>
    <w:rsid w:val="009C7455"/>
    <w:rsid w:val="009C7595"/>
    <w:rsid w:val="009D2220"/>
    <w:rsid w:val="009D2F85"/>
    <w:rsid w:val="009D387F"/>
    <w:rsid w:val="009F0F80"/>
    <w:rsid w:val="009F1B98"/>
    <w:rsid w:val="009F2150"/>
    <w:rsid w:val="009F3427"/>
    <w:rsid w:val="009F74B8"/>
    <w:rsid w:val="00A00AB4"/>
    <w:rsid w:val="00A014C3"/>
    <w:rsid w:val="00A0408C"/>
    <w:rsid w:val="00A1121F"/>
    <w:rsid w:val="00A156CC"/>
    <w:rsid w:val="00A21C50"/>
    <w:rsid w:val="00A221C1"/>
    <w:rsid w:val="00A25178"/>
    <w:rsid w:val="00A25BCD"/>
    <w:rsid w:val="00A27F2C"/>
    <w:rsid w:val="00A35DD9"/>
    <w:rsid w:val="00A35FAD"/>
    <w:rsid w:val="00A37953"/>
    <w:rsid w:val="00A44D7C"/>
    <w:rsid w:val="00A45355"/>
    <w:rsid w:val="00A45510"/>
    <w:rsid w:val="00A45C88"/>
    <w:rsid w:val="00A4657B"/>
    <w:rsid w:val="00A53889"/>
    <w:rsid w:val="00A545C7"/>
    <w:rsid w:val="00A55985"/>
    <w:rsid w:val="00A56BB8"/>
    <w:rsid w:val="00A61321"/>
    <w:rsid w:val="00A62FAB"/>
    <w:rsid w:val="00A718C7"/>
    <w:rsid w:val="00A71DC3"/>
    <w:rsid w:val="00A72B66"/>
    <w:rsid w:val="00A73168"/>
    <w:rsid w:val="00A758E3"/>
    <w:rsid w:val="00A82717"/>
    <w:rsid w:val="00A84759"/>
    <w:rsid w:val="00A874BA"/>
    <w:rsid w:val="00A9357D"/>
    <w:rsid w:val="00A94A20"/>
    <w:rsid w:val="00A96C4C"/>
    <w:rsid w:val="00AA0F6A"/>
    <w:rsid w:val="00AA4D07"/>
    <w:rsid w:val="00AA6757"/>
    <w:rsid w:val="00AA6E5B"/>
    <w:rsid w:val="00AB0842"/>
    <w:rsid w:val="00AB1622"/>
    <w:rsid w:val="00AB3942"/>
    <w:rsid w:val="00AB6FED"/>
    <w:rsid w:val="00AC01B7"/>
    <w:rsid w:val="00AC1527"/>
    <w:rsid w:val="00AC3554"/>
    <w:rsid w:val="00AE1212"/>
    <w:rsid w:val="00AE33E0"/>
    <w:rsid w:val="00AE3A6F"/>
    <w:rsid w:val="00AE3BC8"/>
    <w:rsid w:val="00AF1CEE"/>
    <w:rsid w:val="00AF6119"/>
    <w:rsid w:val="00AF7027"/>
    <w:rsid w:val="00B006ED"/>
    <w:rsid w:val="00B00793"/>
    <w:rsid w:val="00B15093"/>
    <w:rsid w:val="00B1545C"/>
    <w:rsid w:val="00B15E05"/>
    <w:rsid w:val="00B21DF7"/>
    <w:rsid w:val="00B22F6D"/>
    <w:rsid w:val="00B2533B"/>
    <w:rsid w:val="00B31008"/>
    <w:rsid w:val="00B365C9"/>
    <w:rsid w:val="00B40537"/>
    <w:rsid w:val="00B4168C"/>
    <w:rsid w:val="00B4185B"/>
    <w:rsid w:val="00B46F63"/>
    <w:rsid w:val="00B502F3"/>
    <w:rsid w:val="00B54A3C"/>
    <w:rsid w:val="00B607EE"/>
    <w:rsid w:val="00B63EB0"/>
    <w:rsid w:val="00B64B56"/>
    <w:rsid w:val="00B73C2E"/>
    <w:rsid w:val="00B73FF4"/>
    <w:rsid w:val="00B7421D"/>
    <w:rsid w:val="00B75881"/>
    <w:rsid w:val="00B77959"/>
    <w:rsid w:val="00B77B89"/>
    <w:rsid w:val="00B77E18"/>
    <w:rsid w:val="00B8798E"/>
    <w:rsid w:val="00B92D4E"/>
    <w:rsid w:val="00B93B53"/>
    <w:rsid w:val="00B96604"/>
    <w:rsid w:val="00B96B14"/>
    <w:rsid w:val="00B96B9F"/>
    <w:rsid w:val="00B97C56"/>
    <w:rsid w:val="00BA007F"/>
    <w:rsid w:val="00BA2231"/>
    <w:rsid w:val="00BA3D15"/>
    <w:rsid w:val="00BA482D"/>
    <w:rsid w:val="00BA71A9"/>
    <w:rsid w:val="00BB2C85"/>
    <w:rsid w:val="00BB4F63"/>
    <w:rsid w:val="00BC4EAF"/>
    <w:rsid w:val="00BC67B5"/>
    <w:rsid w:val="00BC7024"/>
    <w:rsid w:val="00BD3462"/>
    <w:rsid w:val="00BD3D09"/>
    <w:rsid w:val="00BD4B50"/>
    <w:rsid w:val="00BE084E"/>
    <w:rsid w:val="00BE09B3"/>
    <w:rsid w:val="00BE1DA3"/>
    <w:rsid w:val="00BE1DB8"/>
    <w:rsid w:val="00BE2321"/>
    <w:rsid w:val="00BE3CF5"/>
    <w:rsid w:val="00BF4BA6"/>
    <w:rsid w:val="00C011A1"/>
    <w:rsid w:val="00C011BA"/>
    <w:rsid w:val="00C04FE1"/>
    <w:rsid w:val="00C124A3"/>
    <w:rsid w:val="00C13DD0"/>
    <w:rsid w:val="00C150F7"/>
    <w:rsid w:val="00C203CB"/>
    <w:rsid w:val="00C22143"/>
    <w:rsid w:val="00C306AC"/>
    <w:rsid w:val="00C35FCF"/>
    <w:rsid w:val="00C36953"/>
    <w:rsid w:val="00C43BF7"/>
    <w:rsid w:val="00C5468E"/>
    <w:rsid w:val="00C559E3"/>
    <w:rsid w:val="00C63D9C"/>
    <w:rsid w:val="00C6700F"/>
    <w:rsid w:val="00C70491"/>
    <w:rsid w:val="00C75893"/>
    <w:rsid w:val="00C7669D"/>
    <w:rsid w:val="00C805B2"/>
    <w:rsid w:val="00C859DE"/>
    <w:rsid w:val="00C85E0E"/>
    <w:rsid w:val="00C86243"/>
    <w:rsid w:val="00C90829"/>
    <w:rsid w:val="00C927AE"/>
    <w:rsid w:val="00C948DF"/>
    <w:rsid w:val="00C97CF3"/>
    <w:rsid w:val="00CA30A2"/>
    <w:rsid w:val="00CA3A6D"/>
    <w:rsid w:val="00CA3AA8"/>
    <w:rsid w:val="00CA4FEF"/>
    <w:rsid w:val="00CA5B8F"/>
    <w:rsid w:val="00CB5591"/>
    <w:rsid w:val="00CC0401"/>
    <w:rsid w:val="00CC289D"/>
    <w:rsid w:val="00CC6154"/>
    <w:rsid w:val="00CD053E"/>
    <w:rsid w:val="00CE08BA"/>
    <w:rsid w:val="00CE32A7"/>
    <w:rsid w:val="00CE3A18"/>
    <w:rsid w:val="00CE65E0"/>
    <w:rsid w:val="00CF0EC6"/>
    <w:rsid w:val="00CF28CE"/>
    <w:rsid w:val="00CF2E09"/>
    <w:rsid w:val="00CF2F86"/>
    <w:rsid w:val="00CF2FA5"/>
    <w:rsid w:val="00CF68F5"/>
    <w:rsid w:val="00CF6EA3"/>
    <w:rsid w:val="00CF78B2"/>
    <w:rsid w:val="00CF7D88"/>
    <w:rsid w:val="00D05263"/>
    <w:rsid w:val="00D05360"/>
    <w:rsid w:val="00D06DA0"/>
    <w:rsid w:val="00D13982"/>
    <w:rsid w:val="00D144A2"/>
    <w:rsid w:val="00D147F9"/>
    <w:rsid w:val="00D15E06"/>
    <w:rsid w:val="00D25875"/>
    <w:rsid w:val="00D26B1B"/>
    <w:rsid w:val="00D26B1C"/>
    <w:rsid w:val="00D305FA"/>
    <w:rsid w:val="00D36D47"/>
    <w:rsid w:val="00D37119"/>
    <w:rsid w:val="00D4380B"/>
    <w:rsid w:val="00D44DBB"/>
    <w:rsid w:val="00D478F6"/>
    <w:rsid w:val="00D50BA6"/>
    <w:rsid w:val="00D51A14"/>
    <w:rsid w:val="00D54CCA"/>
    <w:rsid w:val="00D62158"/>
    <w:rsid w:val="00D658E3"/>
    <w:rsid w:val="00D74350"/>
    <w:rsid w:val="00D757B1"/>
    <w:rsid w:val="00D8115E"/>
    <w:rsid w:val="00D90704"/>
    <w:rsid w:val="00D92E4E"/>
    <w:rsid w:val="00DA02E7"/>
    <w:rsid w:val="00DA1154"/>
    <w:rsid w:val="00DA223C"/>
    <w:rsid w:val="00DA5579"/>
    <w:rsid w:val="00DB11E1"/>
    <w:rsid w:val="00DB181B"/>
    <w:rsid w:val="00DB74E7"/>
    <w:rsid w:val="00DC16C0"/>
    <w:rsid w:val="00DD0AA5"/>
    <w:rsid w:val="00DD1156"/>
    <w:rsid w:val="00DD15EC"/>
    <w:rsid w:val="00DD4533"/>
    <w:rsid w:val="00DE7F3C"/>
    <w:rsid w:val="00DF198A"/>
    <w:rsid w:val="00DF336C"/>
    <w:rsid w:val="00DF4D7A"/>
    <w:rsid w:val="00DF4F63"/>
    <w:rsid w:val="00E05143"/>
    <w:rsid w:val="00E05206"/>
    <w:rsid w:val="00E057B8"/>
    <w:rsid w:val="00E10271"/>
    <w:rsid w:val="00E12A8B"/>
    <w:rsid w:val="00E1308A"/>
    <w:rsid w:val="00E15454"/>
    <w:rsid w:val="00E172CE"/>
    <w:rsid w:val="00E178B5"/>
    <w:rsid w:val="00E27468"/>
    <w:rsid w:val="00E33907"/>
    <w:rsid w:val="00E34E4D"/>
    <w:rsid w:val="00E35CD0"/>
    <w:rsid w:val="00E42AD5"/>
    <w:rsid w:val="00E4477B"/>
    <w:rsid w:val="00E4747B"/>
    <w:rsid w:val="00E47502"/>
    <w:rsid w:val="00E53A7D"/>
    <w:rsid w:val="00E54318"/>
    <w:rsid w:val="00E61DAA"/>
    <w:rsid w:val="00E67F55"/>
    <w:rsid w:val="00E70C5D"/>
    <w:rsid w:val="00E7121B"/>
    <w:rsid w:val="00E71C58"/>
    <w:rsid w:val="00E765E3"/>
    <w:rsid w:val="00E77599"/>
    <w:rsid w:val="00E803E9"/>
    <w:rsid w:val="00E83768"/>
    <w:rsid w:val="00E87F4F"/>
    <w:rsid w:val="00EA13C5"/>
    <w:rsid w:val="00EA3C43"/>
    <w:rsid w:val="00EA5737"/>
    <w:rsid w:val="00EA683E"/>
    <w:rsid w:val="00EA70D4"/>
    <w:rsid w:val="00EB2414"/>
    <w:rsid w:val="00EB3F34"/>
    <w:rsid w:val="00EB7AA3"/>
    <w:rsid w:val="00EC15BE"/>
    <w:rsid w:val="00EC7033"/>
    <w:rsid w:val="00ED2C68"/>
    <w:rsid w:val="00EF3355"/>
    <w:rsid w:val="00EF5205"/>
    <w:rsid w:val="00EF7AFD"/>
    <w:rsid w:val="00F03706"/>
    <w:rsid w:val="00F05071"/>
    <w:rsid w:val="00F07CAC"/>
    <w:rsid w:val="00F131A5"/>
    <w:rsid w:val="00F13210"/>
    <w:rsid w:val="00F143B2"/>
    <w:rsid w:val="00F17491"/>
    <w:rsid w:val="00F21A18"/>
    <w:rsid w:val="00F26D66"/>
    <w:rsid w:val="00F3597E"/>
    <w:rsid w:val="00F36575"/>
    <w:rsid w:val="00F410DC"/>
    <w:rsid w:val="00F420DC"/>
    <w:rsid w:val="00F422CA"/>
    <w:rsid w:val="00F44ABE"/>
    <w:rsid w:val="00F472F5"/>
    <w:rsid w:val="00F54743"/>
    <w:rsid w:val="00F55299"/>
    <w:rsid w:val="00F60352"/>
    <w:rsid w:val="00F71EDB"/>
    <w:rsid w:val="00F736FC"/>
    <w:rsid w:val="00F845E8"/>
    <w:rsid w:val="00F84B4D"/>
    <w:rsid w:val="00F86172"/>
    <w:rsid w:val="00F87CE2"/>
    <w:rsid w:val="00F91B7B"/>
    <w:rsid w:val="00F923D3"/>
    <w:rsid w:val="00F9458A"/>
    <w:rsid w:val="00F94CF4"/>
    <w:rsid w:val="00F96CB8"/>
    <w:rsid w:val="00FA2312"/>
    <w:rsid w:val="00FA2DD6"/>
    <w:rsid w:val="00FA392D"/>
    <w:rsid w:val="00FA46A3"/>
    <w:rsid w:val="00FA7BD9"/>
    <w:rsid w:val="00FA7DE7"/>
    <w:rsid w:val="00FB223F"/>
    <w:rsid w:val="00FB5F40"/>
    <w:rsid w:val="00FB7BA7"/>
    <w:rsid w:val="00FC0B5F"/>
    <w:rsid w:val="00FC4824"/>
    <w:rsid w:val="00FD4821"/>
    <w:rsid w:val="00FD6FFF"/>
    <w:rsid w:val="00FD7B2C"/>
    <w:rsid w:val="00FE0A1C"/>
    <w:rsid w:val="00FF0074"/>
    <w:rsid w:val="00FF02E8"/>
    <w:rsid w:val="00FF031B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  <w:style w:type="character" w:customStyle="1" w:styleId="rTitleStyle">
    <w:name w:val="rTitleStyle"/>
    <w:rsid w:val="00CE32A7"/>
    <w:rPr>
      <w:b/>
      <w:bCs/>
      <w:spacing w:val="16"/>
      <w:sz w:val="28"/>
      <w:szCs w:val="28"/>
      <w:lang w:val="ru-RU"/>
    </w:rPr>
  </w:style>
  <w:style w:type="paragraph" w:customStyle="1" w:styleId="pTextStyle">
    <w:name w:val="pTextStyle"/>
    <w:basedOn w:val="a"/>
    <w:rsid w:val="00574339"/>
    <w:pPr>
      <w:spacing w:line="250" w:lineRule="auto"/>
      <w:ind w:firstLine="0"/>
      <w:jc w:val="left"/>
    </w:pPr>
    <w:rPr>
      <w:rFonts w:eastAsia="Times New Roman"/>
      <w:szCs w:val="24"/>
      <w:lang w:val="en-US"/>
    </w:rPr>
  </w:style>
  <w:style w:type="paragraph" w:styleId="ad">
    <w:name w:val="Normal (Web)"/>
    <w:basedOn w:val="a"/>
    <w:uiPriority w:val="99"/>
    <w:semiHidden/>
    <w:unhideWhenUsed/>
    <w:rsid w:val="005E091E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e">
    <w:name w:val="Strong"/>
    <w:basedOn w:val="a0"/>
    <w:uiPriority w:val="22"/>
    <w:qFormat/>
    <w:locked/>
    <w:rsid w:val="007A5133"/>
    <w:rPr>
      <w:b/>
      <w:bCs/>
    </w:rPr>
  </w:style>
  <w:style w:type="paragraph" w:customStyle="1" w:styleId="rtejustify">
    <w:name w:val="rtejustify"/>
    <w:basedOn w:val="a"/>
    <w:rsid w:val="00516EA1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3B90-E8EE-4524-97CF-6063066A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36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оценочных средств</vt:lpstr>
    </vt:vector>
  </TitlesOfParts>
  <Company>Krokoz™</Company>
  <LinksUpToDate>false</LinksUpToDate>
  <CharactersWithSpaces>58106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оценочных средств</dc:title>
  <dc:creator>Понурова Екатерина Александровна</dc:creator>
  <cp:lastModifiedBy>Гесс Екатерина Евгеньевна</cp:lastModifiedBy>
  <cp:revision>193</cp:revision>
  <cp:lastPrinted>2022-08-10T12:23:00Z</cp:lastPrinted>
  <dcterms:created xsi:type="dcterms:W3CDTF">2022-08-03T18:35:00Z</dcterms:created>
  <dcterms:modified xsi:type="dcterms:W3CDTF">2023-02-07T14:13:00Z</dcterms:modified>
</cp:coreProperties>
</file>